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41C8B7DF" w:rsidR="002244DB" w:rsidRPr="00C93C40" w:rsidRDefault="00C93C40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>№</w:t>
            </w:r>
            <w:r w:rsidRPr="00575EA2">
              <w:rPr>
                <w:sz w:val="28"/>
                <w:szCs w:val="28"/>
                <w:lang w:val="en-US"/>
              </w:rPr>
              <w:t>BY</w:t>
            </w:r>
            <w:r w:rsidRPr="00575EA2">
              <w:rPr>
                <w:sz w:val="28"/>
                <w:szCs w:val="28"/>
              </w:rPr>
              <w:t>/112 4.0007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410"/>
        <w:gridCol w:w="2268"/>
        <w:gridCol w:w="2269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679C01" w14:textId="2E093B9E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sz w:val="28"/>
                <w:szCs w:val="28"/>
                <w:lang w:val="ru-RU"/>
              </w:rPr>
              <w:t>Инспекции Департамента контроля и надзора за строительством по г. Минску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83F9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A79EB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410"/>
        <w:gridCol w:w="2268"/>
        <w:gridCol w:w="2231"/>
      </w:tblGrid>
      <w:tr w:rsidR="000824BC" w14:paraId="2A5F64E0" w14:textId="77777777" w:rsidTr="00C93C40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C93C40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34096360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408DCEB0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E521F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2025-07-24T14:16:00Z</dcterms:created>
  <dcterms:modified xsi:type="dcterms:W3CDTF">2025-07-24T14:16:00Z</dcterms:modified>
</cp:coreProperties>
</file>