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E1421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75E712D2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3CCA0484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4F119893" w14:textId="77777777" w:rsidTr="005C4B0E">
        <w:tc>
          <w:tcPr>
            <w:tcW w:w="291" w:type="pct"/>
            <w:vAlign w:val="center"/>
          </w:tcPr>
          <w:p w14:paraId="2D1C0A1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27BC7298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0385015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209060F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5DE388DD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7D067088" w14:textId="77777777" w:rsidR="00156E05" w:rsidRPr="00C61035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7B1800F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62EA3C2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71173064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871570" w14:paraId="36A2141A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21A8693C" w14:textId="77777777" w:rsidR="00156E05" w:rsidRPr="00DD1A87" w:rsidRDefault="009735FF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54D9F4D8" w14:textId="77777777" w:rsidR="00871570" w:rsidRDefault="009735FF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4892D856" w14:textId="77777777" w:rsidR="00871570" w:rsidRDefault="009735FF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44823B3A" w14:textId="77777777" w:rsidR="00871570" w:rsidRDefault="009735FF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5326EDB2" w14:textId="77777777" w:rsidR="00871570" w:rsidRDefault="009735FF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1779A666" w14:textId="77777777" w:rsidR="00871570" w:rsidRDefault="009735FF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30F15DA3" w14:textId="77777777" w:rsidR="00871570" w:rsidRDefault="009735FF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871570" w14:paraId="64DB6C97" w14:textId="77777777">
        <w:tc>
          <w:tcPr>
            <w:tcW w:w="290" w:type="pct"/>
          </w:tcPr>
          <w:p w14:paraId="02E9F3C7" w14:textId="77777777" w:rsidR="00871570" w:rsidRDefault="009735FF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6439D3F6" w14:textId="77777777" w:rsidR="00871570" w:rsidRDefault="009735FF">
            <w:pPr>
              <w:ind w:left="-84" w:right="-84"/>
            </w:pPr>
            <w:r>
              <w:rPr>
                <w:sz w:val="22"/>
              </w:rPr>
              <w:t>Покрытия лакокрасочные</w:t>
            </w:r>
          </w:p>
        </w:tc>
        <w:tc>
          <w:tcPr>
            <w:tcW w:w="530" w:type="pct"/>
            <w:vMerge w:val="restart"/>
          </w:tcPr>
          <w:p w14:paraId="198566D4" w14:textId="77777777" w:rsidR="00871570" w:rsidRDefault="009735FF">
            <w:pPr>
              <w:ind w:left="-84" w:right="-84"/>
            </w:pPr>
            <w:r>
              <w:rPr>
                <w:sz w:val="22"/>
              </w:rPr>
              <w:t>20.30/26.080</w:t>
            </w:r>
          </w:p>
        </w:tc>
        <w:tc>
          <w:tcPr>
            <w:tcW w:w="870" w:type="pct"/>
          </w:tcPr>
          <w:p w14:paraId="2DC6910F" w14:textId="77777777" w:rsidR="00871570" w:rsidRDefault="009735FF">
            <w:pPr>
              <w:ind w:left="-84" w:right="-84"/>
            </w:pPr>
            <w:r>
              <w:rPr>
                <w:sz w:val="22"/>
              </w:rPr>
              <w:t>Стойкость покрытий к воздействию низкой температуры</w:t>
            </w:r>
          </w:p>
        </w:tc>
        <w:tc>
          <w:tcPr>
            <w:tcW w:w="1070" w:type="pct"/>
          </w:tcPr>
          <w:p w14:paraId="35B7AF36" w14:textId="77777777" w:rsidR="00871570" w:rsidRDefault="009735FF">
            <w:pPr>
              <w:ind w:left="-84" w:right="-84"/>
            </w:pPr>
            <w:r>
              <w:rPr>
                <w:sz w:val="22"/>
              </w:rPr>
              <w:t>ГОСТ 9.401-2018 метод А</w:t>
            </w:r>
          </w:p>
        </w:tc>
        <w:tc>
          <w:tcPr>
            <w:tcW w:w="730" w:type="pct"/>
            <w:vMerge w:val="restart"/>
          </w:tcPr>
          <w:p w14:paraId="62C97E63" w14:textId="77777777" w:rsidR="00871570" w:rsidRDefault="009735FF">
            <w:pPr>
              <w:ind w:left="-84" w:right="-84"/>
            </w:pPr>
            <w:r>
              <w:rPr>
                <w:sz w:val="22"/>
              </w:rPr>
              <w:t>ул. Игнатова, 71, 231300, г. Лида, Лидский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670278A6" w14:textId="77777777" w:rsidR="00871570" w:rsidRDefault="00871570">
            <w:pPr>
              <w:ind w:left="-84" w:right="-84"/>
            </w:pPr>
          </w:p>
        </w:tc>
      </w:tr>
      <w:tr w:rsidR="00871570" w14:paraId="0B3E8455" w14:textId="77777777">
        <w:tc>
          <w:tcPr>
            <w:tcW w:w="290" w:type="pct"/>
          </w:tcPr>
          <w:p w14:paraId="50E1D976" w14:textId="77777777" w:rsidR="00871570" w:rsidRDefault="009735FF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03606055" w14:textId="77777777" w:rsidR="00871570" w:rsidRDefault="00871570"/>
        </w:tc>
        <w:tc>
          <w:tcPr>
            <w:tcW w:w="530" w:type="pct"/>
            <w:vMerge/>
          </w:tcPr>
          <w:p w14:paraId="235C55E7" w14:textId="77777777" w:rsidR="00871570" w:rsidRDefault="00871570"/>
        </w:tc>
        <w:tc>
          <w:tcPr>
            <w:tcW w:w="870" w:type="pct"/>
          </w:tcPr>
          <w:p w14:paraId="28583B29" w14:textId="77777777" w:rsidR="00871570" w:rsidRDefault="009735FF">
            <w:pPr>
              <w:ind w:left="-84" w:right="-84"/>
            </w:pPr>
            <w:r>
              <w:rPr>
                <w:sz w:val="22"/>
              </w:rPr>
              <w:t>Стойкость покрытий к воздействию соляного тумана</w:t>
            </w:r>
          </w:p>
        </w:tc>
        <w:tc>
          <w:tcPr>
            <w:tcW w:w="1070" w:type="pct"/>
          </w:tcPr>
          <w:p w14:paraId="5BE26F3B" w14:textId="77777777" w:rsidR="00871570" w:rsidRDefault="009735FF">
            <w:pPr>
              <w:ind w:left="-84" w:right="-84"/>
            </w:pPr>
            <w:r>
              <w:rPr>
                <w:sz w:val="22"/>
              </w:rPr>
              <w:t>ГОСТ 9.401-2018 метод Б</w:t>
            </w:r>
          </w:p>
        </w:tc>
        <w:tc>
          <w:tcPr>
            <w:tcW w:w="730" w:type="pct"/>
            <w:vMerge/>
          </w:tcPr>
          <w:p w14:paraId="18D21463" w14:textId="77777777" w:rsidR="00871570" w:rsidRDefault="00871570"/>
        </w:tc>
        <w:tc>
          <w:tcPr>
            <w:tcW w:w="815" w:type="pct"/>
            <w:vMerge/>
          </w:tcPr>
          <w:p w14:paraId="4E64C74C" w14:textId="77777777" w:rsidR="00871570" w:rsidRDefault="00871570"/>
        </w:tc>
      </w:tr>
      <w:tr w:rsidR="00871570" w14:paraId="7551C3AE" w14:textId="77777777">
        <w:tc>
          <w:tcPr>
            <w:tcW w:w="290" w:type="pct"/>
          </w:tcPr>
          <w:p w14:paraId="78675C8F" w14:textId="77777777" w:rsidR="00871570" w:rsidRDefault="009735FF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3056D62E" w14:textId="77777777" w:rsidR="00871570" w:rsidRDefault="00871570"/>
        </w:tc>
        <w:tc>
          <w:tcPr>
            <w:tcW w:w="530" w:type="pct"/>
            <w:vMerge/>
          </w:tcPr>
          <w:p w14:paraId="0E6382D9" w14:textId="77777777" w:rsidR="00871570" w:rsidRDefault="00871570"/>
        </w:tc>
        <w:tc>
          <w:tcPr>
            <w:tcW w:w="870" w:type="pct"/>
          </w:tcPr>
          <w:p w14:paraId="1A9F7409" w14:textId="77777777" w:rsidR="00871570" w:rsidRDefault="009735FF">
            <w:pPr>
              <w:ind w:left="-84" w:right="-84"/>
            </w:pPr>
            <w:r>
              <w:rPr>
                <w:sz w:val="22"/>
              </w:rPr>
              <w:t>Испытание покрытий на воздействие соляного тумана</w:t>
            </w:r>
          </w:p>
        </w:tc>
        <w:tc>
          <w:tcPr>
            <w:tcW w:w="1070" w:type="pct"/>
          </w:tcPr>
          <w:p w14:paraId="72332F65" w14:textId="77777777" w:rsidR="00871570" w:rsidRDefault="009735FF">
            <w:pPr>
              <w:ind w:left="-84" w:right="-84"/>
            </w:pPr>
            <w:r>
              <w:rPr>
                <w:sz w:val="22"/>
              </w:rPr>
              <w:t>ГОСТ 20.57.406-81 метод 215-3</w:t>
            </w:r>
          </w:p>
        </w:tc>
        <w:tc>
          <w:tcPr>
            <w:tcW w:w="730" w:type="pct"/>
            <w:vMerge/>
          </w:tcPr>
          <w:p w14:paraId="30AE2363" w14:textId="77777777" w:rsidR="00871570" w:rsidRDefault="00871570"/>
        </w:tc>
        <w:tc>
          <w:tcPr>
            <w:tcW w:w="815" w:type="pct"/>
            <w:vMerge/>
          </w:tcPr>
          <w:p w14:paraId="239063CF" w14:textId="77777777" w:rsidR="00871570" w:rsidRDefault="00871570"/>
        </w:tc>
      </w:tr>
      <w:tr w:rsidR="00871570" w14:paraId="0CC1A467" w14:textId="77777777">
        <w:tc>
          <w:tcPr>
            <w:tcW w:w="290" w:type="pct"/>
          </w:tcPr>
          <w:p w14:paraId="5CCCCEFD" w14:textId="77777777" w:rsidR="00871570" w:rsidRDefault="009735FF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382DA597" w14:textId="77777777" w:rsidR="00871570" w:rsidRDefault="00871570"/>
        </w:tc>
        <w:tc>
          <w:tcPr>
            <w:tcW w:w="530" w:type="pct"/>
            <w:vMerge/>
          </w:tcPr>
          <w:p w14:paraId="4A3657FD" w14:textId="77777777" w:rsidR="00871570" w:rsidRDefault="00871570"/>
        </w:tc>
        <w:tc>
          <w:tcPr>
            <w:tcW w:w="870" w:type="pct"/>
          </w:tcPr>
          <w:p w14:paraId="21DA5F5A" w14:textId="77777777" w:rsidR="00871570" w:rsidRDefault="009735FF">
            <w:pPr>
              <w:ind w:left="-84" w:right="-84"/>
            </w:pPr>
            <w:r>
              <w:rPr>
                <w:sz w:val="22"/>
              </w:rPr>
              <w:t>Стойкость к воздействию солнечного излучения</w:t>
            </w:r>
          </w:p>
        </w:tc>
        <w:tc>
          <w:tcPr>
            <w:tcW w:w="1070" w:type="pct"/>
          </w:tcPr>
          <w:p w14:paraId="5188BC63" w14:textId="77777777" w:rsidR="00871570" w:rsidRDefault="009735FF">
            <w:pPr>
              <w:ind w:left="-84" w:right="-84"/>
            </w:pPr>
            <w:r>
              <w:rPr>
                <w:sz w:val="22"/>
              </w:rPr>
              <w:t>ГОСТ 9.401-2018 метод В</w:t>
            </w:r>
          </w:p>
        </w:tc>
        <w:tc>
          <w:tcPr>
            <w:tcW w:w="730" w:type="pct"/>
            <w:vMerge/>
          </w:tcPr>
          <w:p w14:paraId="05B000C1" w14:textId="77777777" w:rsidR="00871570" w:rsidRDefault="00871570"/>
        </w:tc>
        <w:tc>
          <w:tcPr>
            <w:tcW w:w="815" w:type="pct"/>
            <w:vMerge/>
          </w:tcPr>
          <w:p w14:paraId="4C1996F9" w14:textId="77777777" w:rsidR="00871570" w:rsidRDefault="00871570"/>
        </w:tc>
      </w:tr>
      <w:tr w:rsidR="00871570" w14:paraId="5DFCE31A" w14:textId="77777777">
        <w:tc>
          <w:tcPr>
            <w:tcW w:w="290" w:type="pct"/>
          </w:tcPr>
          <w:p w14:paraId="7BCCC401" w14:textId="77777777" w:rsidR="00871570" w:rsidRDefault="009735FF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79884A3A" w14:textId="77777777" w:rsidR="00871570" w:rsidRDefault="00871570"/>
        </w:tc>
        <w:tc>
          <w:tcPr>
            <w:tcW w:w="530" w:type="pct"/>
            <w:vMerge/>
          </w:tcPr>
          <w:p w14:paraId="7C949A9D" w14:textId="77777777" w:rsidR="00871570" w:rsidRDefault="00871570"/>
        </w:tc>
        <w:tc>
          <w:tcPr>
            <w:tcW w:w="870" w:type="pct"/>
          </w:tcPr>
          <w:p w14:paraId="6BFC6980" w14:textId="77777777" w:rsidR="00871570" w:rsidRDefault="009735FF">
            <w:pPr>
              <w:ind w:left="-84" w:right="-84"/>
            </w:pPr>
            <w:r>
              <w:rPr>
                <w:sz w:val="22"/>
              </w:rPr>
              <w:t>Стойкость покрытий к непродолжительному воздействию солнечного излучения, повышенной температуры и влажности</w:t>
            </w:r>
          </w:p>
        </w:tc>
        <w:tc>
          <w:tcPr>
            <w:tcW w:w="1070" w:type="pct"/>
          </w:tcPr>
          <w:p w14:paraId="4D684611" w14:textId="77777777" w:rsidR="00871570" w:rsidRDefault="009735FF">
            <w:pPr>
              <w:ind w:left="-84" w:right="-84"/>
            </w:pPr>
            <w:r>
              <w:rPr>
                <w:sz w:val="22"/>
              </w:rPr>
              <w:t>ГОСТ 9.401-2018 метод 1</w:t>
            </w:r>
          </w:p>
        </w:tc>
        <w:tc>
          <w:tcPr>
            <w:tcW w:w="730" w:type="pct"/>
            <w:vMerge/>
          </w:tcPr>
          <w:p w14:paraId="3454C9AD" w14:textId="77777777" w:rsidR="00871570" w:rsidRDefault="00871570"/>
        </w:tc>
        <w:tc>
          <w:tcPr>
            <w:tcW w:w="815" w:type="pct"/>
            <w:vMerge/>
          </w:tcPr>
          <w:p w14:paraId="33C9C0F9" w14:textId="77777777" w:rsidR="00871570" w:rsidRDefault="00871570"/>
        </w:tc>
      </w:tr>
      <w:tr w:rsidR="00871570" w14:paraId="756028B4" w14:textId="77777777">
        <w:tc>
          <w:tcPr>
            <w:tcW w:w="290" w:type="pct"/>
          </w:tcPr>
          <w:p w14:paraId="49A143B2" w14:textId="77777777" w:rsidR="00871570" w:rsidRDefault="009735FF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4AAEE90B" w14:textId="77777777" w:rsidR="00871570" w:rsidRDefault="00871570"/>
        </w:tc>
        <w:tc>
          <w:tcPr>
            <w:tcW w:w="530" w:type="pct"/>
            <w:vMerge/>
          </w:tcPr>
          <w:p w14:paraId="332F1B9F" w14:textId="77777777" w:rsidR="00871570" w:rsidRDefault="00871570"/>
        </w:tc>
        <w:tc>
          <w:tcPr>
            <w:tcW w:w="870" w:type="pct"/>
          </w:tcPr>
          <w:p w14:paraId="31436753" w14:textId="77777777" w:rsidR="00871570" w:rsidRDefault="009735FF">
            <w:pPr>
              <w:ind w:left="-84" w:right="-84"/>
            </w:pPr>
            <w:r>
              <w:rPr>
                <w:sz w:val="22"/>
              </w:rPr>
              <w:t>Стойкость покрытий к воздействию переменной температуры, повышенной влажности и солнечного излучения</w:t>
            </w:r>
          </w:p>
        </w:tc>
        <w:tc>
          <w:tcPr>
            <w:tcW w:w="1070" w:type="pct"/>
          </w:tcPr>
          <w:p w14:paraId="01DF965A" w14:textId="77777777" w:rsidR="00871570" w:rsidRDefault="009735FF">
            <w:pPr>
              <w:ind w:left="-84" w:right="-84"/>
            </w:pPr>
            <w:r>
              <w:rPr>
                <w:sz w:val="22"/>
              </w:rPr>
              <w:t>ГОСТ 9.401-2018 метод 2-4</w:t>
            </w:r>
          </w:p>
        </w:tc>
        <w:tc>
          <w:tcPr>
            <w:tcW w:w="730" w:type="pct"/>
            <w:vMerge/>
          </w:tcPr>
          <w:p w14:paraId="79979AD6" w14:textId="77777777" w:rsidR="00871570" w:rsidRDefault="00871570"/>
        </w:tc>
        <w:tc>
          <w:tcPr>
            <w:tcW w:w="815" w:type="pct"/>
            <w:vMerge/>
          </w:tcPr>
          <w:p w14:paraId="481C0106" w14:textId="77777777" w:rsidR="00871570" w:rsidRDefault="00871570"/>
        </w:tc>
      </w:tr>
      <w:tr w:rsidR="00871570" w14:paraId="587BC556" w14:textId="77777777">
        <w:tc>
          <w:tcPr>
            <w:tcW w:w="290" w:type="pct"/>
          </w:tcPr>
          <w:p w14:paraId="05068651" w14:textId="77777777" w:rsidR="00871570" w:rsidRDefault="009735FF">
            <w:pPr>
              <w:ind w:left="-84" w:right="-84"/>
            </w:pPr>
            <w:r>
              <w:rPr>
                <w:sz w:val="22"/>
              </w:rPr>
              <w:lastRenderedPageBreak/>
              <w:t>1.7*</w:t>
            </w:r>
          </w:p>
        </w:tc>
        <w:tc>
          <w:tcPr>
            <w:tcW w:w="680" w:type="pct"/>
            <w:vMerge/>
          </w:tcPr>
          <w:p w14:paraId="665B8DE4" w14:textId="77777777" w:rsidR="00871570" w:rsidRDefault="00871570"/>
        </w:tc>
        <w:tc>
          <w:tcPr>
            <w:tcW w:w="530" w:type="pct"/>
            <w:vMerge/>
          </w:tcPr>
          <w:p w14:paraId="615F5412" w14:textId="77777777" w:rsidR="00871570" w:rsidRDefault="00871570"/>
        </w:tc>
        <w:tc>
          <w:tcPr>
            <w:tcW w:w="870" w:type="pct"/>
          </w:tcPr>
          <w:p w14:paraId="21291420" w14:textId="77777777" w:rsidR="00871570" w:rsidRDefault="009735FF">
            <w:pPr>
              <w:ind w:left="-84" w:right="-84"/>
            </w:pPr>
            <w:r>
              <w:rPr>
                <w:sz w:val="22"/>
              </w:rPr>
              <w:t>Стойкость покрытий к воздействию переменной температуры, повышенной влажности сернистого газа и солнечного излучения</w:t>
            </w:r>
          </w:p>
        </w:tc>
        <w:tc>
          <w:tcPr>
            <w:tcW w:w="1070" w:type="pct"/>
          </w:tcPr>
          <w:p w14:paraId="3FF5E472" w14:textId="77777777" w:rsidR="00871570" w:rsidRDefault="009735FF">
            <w:pPr>
              <w:ind w:left="-84" w:right="-84"/>
            </w:pPr>
            <w:r>
              <w:rPr>
                <w:sz w:val="22"/>
              </w:rPr>
              <w:t>ГОСТ 9.401-2018 метод 5-8</w:t>
            </w:r>
          </w:p>
        </w:tc>
        <w:tc>
          <w:tcPr>
            <w:tcW w:w="730" w:type="pct"/>
            <w:vMerge/>
          </w:tcPr>
          <w:p w14:paraId="5749B491" w14:textId="77777777" w:rsidR="00871570" w:rsidRDefault="00871570"/>
        </w:tc>
        <w:tc>
          <w:tcPr>
            <w:tcW w:w="815" w:type="pct"/>
            <w:vMerge/>
          </w:tcPr>
          <w:p w14:paraId="41A0FFA2" w14:textId="77777777" w:rsidR="00871570" w:rsidRDefault="00871570"/>
        </w:tc>
      </w:tr>
      <w:tr w:rsidR="00871570" w14:paraId="1082EE4C" w14:textId="77777777">
        <w:tc>
          <w:tcPr>
            <w:tcW w:w="290" w:type="pct"/>
          </w:tcPr>
          <w:p w14:paraId="1F4E6C21" w14:textId="77777777" w:rsidR="00871570" w:rsidRDefault="009735FF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1E96F972" w14:textId="77777777" w:rsidR="00871570" w:rsidRDefault="00871570"/>
        </w:tc>
        <w:tc>
          <w:tcPr>
            <w:tcW w:w="530" w:type="pct"/>
            <w:vMerge/>
          </w:tcPr>
          <w:p w14:paraId="20EC3A85" w14:textId="77777777" w:rsidR="00871570" w:rsidRDefault="00871570"/>
        </w:tc>
        <w:tc>
          <w:tcPr>
            <w:tcW w:w="870" w:type="pct"/>
          </w:tcPr>
          <w:p w14:paraId="218DCB52" w14:textId="77777777" w:rsidR="00871570" w:rsidRDefault="009735FF">
            <w:pPr>
              <w:ind w:left="-84" w:right="-84"/>
            </w:pPr>
            <w:r>
              <w:rPr>
                <w:sz w:val="22"/>
              </w:rPr>
              <w:t>Стойкость покрытий к воздействию повышенной температуры, влажности, соляного тумана и солнечного излучения</w:t>
            </w:r>
          </w:p>
        </w:tc>
        <w:tc>
          <w:tcPr>
            <w:tcW w:w="1070" w:type="pct"/>
          </w:tcPr>
          <w:p w14:paraId="57BDDBCF" w14:textId="77777777" w:rsidR="00871570" w:rsidRDefault="009735FF">
            <w:pPr>
              <w:ind w:left="-84" w:right="-84"/>
            </w:pPr>
            <w:r>
              <w:rPr>
                <w:sz w:val="22"/>
              </w:rPr>
              <w:t>ГОСТ 9.401-2018 метод 9</w:t>
            </w:r>
          </w:p>
        </w:tc>
        <w:tc>
          <w:tcPr>
            <w:tcW w:w="730" w:type="pct"/>
            <w:vMerge/>
          </w:tcPr>
          <w:p w14:paraId="29A677EE" w14:textId="77777777" w:rsidR="00871570" w:rsidRDefault="00871570"/>
        </w:tc>
        <w:tc>
          <w:tcPr>
            <w:tcW w:w="815" w:type="pct"/>
            <w:vMerge/>
          </w:tcPr>
          <w:p w14:paraId="7253B63B" w14:textId="77777777" w:rsidR="00871570" w:rsidRDefault="00871570"/>
        </w:tc>
      </w:tr>
      <w:tr w:rsidR="00871570" w14:paraId="69D37CAB" w14:textId="77777777">
        <w:tc>
          <w:tcPr>
            <w:tcW w:w="290" w:type="pct"/>
          </w:tcPr>
          <w:p w14:paraId="09FC8CA4" w14:textId="77777777" w:rsidR="00871570" w:rsidRDefault="009735FF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/>
          </w:tcPr>
          <w:p w14:paraId="38AC1771" w14:textId="77777777" w:rsidR="00871570" w:rsidRDefault="00871570"/>
        </w:tc>
        <w:tc>
          <w:tcPr>
            <w:tcW w:w="530" w:type="pct"/>
            <w:vMerge/>
          </w:tcPr>
          <w:p w14:paraId="3D0C15CE" w14:textId="77777777" w:rsidR="00871570" w:rsidRDefault="00871570"/>
        </w:tc>
        <w:tc>
          <w:tcPr>
            <w:tcW w:w="870" w:type="pct"/>
          </w:tcPr>
          <w:p w14:paraId="13AD4BD1" w14:textId="77777777" w:rsidR="00871570" w:rsidRDefault="009735FF">
            <w:pPr>
              <w:ind w:left="-84" w:right="-84"/>
            </w:pPr>
            <w:r>
              <w:rPr>
                <w:sz w:val="22"/>
              </w:rPr>
              <w:t>Стойкость покрытий к воздействию переменной температуры, повышенной влажности, соляного тумана, сернистого газа и солнечного излучения</w:t>
            </w:r>
          </w:p>
        </w:tc>
        <w:tc>
          <w:tcPr>
            <w:tcW w:w="1070" w:type="pct"/>
          </w:tcPr>
          <w:p w14:paraId="7A424B71" w14:textId="77777777" w:rsidR="00871570" w:rsidRDefault="009735FF">
            <w:pPr>
              <w:ind w:left="-84" w:right="-84"/>
            </w:pPr>
            <w:r>
              <w:rPr>
                <w:sz w:val="22"/>
              </w:rPr>
              <w:t>ГОСТ 9.401-2018 метод 11</w:t>
            </w:r>
          </w:p>
        </w:tc>
        <w:tc>
          <w:tcPr>
            <w:tcW w:w="730" w:type="pct"/>
            <w:vMerge/>
          </w:tcPr>
          <w:p w14:paraId="5C5528EF" w14:textId="77777777" w:rsidR="00871570" w:rsidRDefault="00871570"/>
        </w:tc>
        <w:tc>
          <w:tcPr>
            <w:tcW w:w="815" w:type="pct"/>
            <w:vMerge/>
          </w:tcPr>
          <w:p w14:paraId="4A102E78" w14:textId="77777777" w:rsidR="00871570" w:rsidRDefault="00871570"/>
        </w:tc>
      </w:tr>
      <w:tr w:rsidR="00871570" w14:paraId="2B78FE60" w14:textId="77777777">
        <w:tc>
          <w:tcPr>
            <w:tcW w:w="290" w:type="pct"/>
          </w:tcPr>
          <w:p w14:paraId="7162AC78" w14:textId="77777777" w:rsidR="00871570" w:rsidRDefault="009735FF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/>
          </w:tcPr>
          <w:p w14:paraId="717F7D90" w14:textId="77777777" w:rsidR="00871570" w:rsidRDefault="00871570"/>
        </w:tc>
        <w:tc>
          <w:tcPr>
            <w:tcW w:w="530" w:type="pct"/>
            <w:vMerge/>
          </w:tcPr>
          <w:p w14:paraId="4300F4D3" w14:textId="77777777" w:rsidR="00871570" w:rsidRDefault="00871570"/>
        </w:tc>
        <w:tc>
          <w:tcPr>
            <w:tcW w:w="870" w:type="pct"/>
          </w:tcPr>
          <w:p w14:paraId="16BD11B4" w14:textId="77777777" w:rsidR="00871570" w:rsidRDefault="009735FF">
            <w:pPr>
              <w:ind w:left="-84" w:right="-84"/>
            </w:pPr>
            <w:r>
              <w:rPr>
                <w:sz w:val="22"/>
              </w:rPr>
              <w:t>Стойкость покрытий к воздействию переменной температуры и повышенной влажности</w:t>
            </w:r>
          </w:p>
        </w:tc>
        <w:tc>
          <w:tcPr>
            <w:tcW w:w="1070" w:type="pct"/>
          </w:tcPr>
          <w:p w14:paraId="6E5CF211" w14:textId="77777777" w:rsidR="00871570" w:rsidRDefault="009735FF">
            <w:pPr>
              <w:ind w:left="-84" w:right="-84"/>
            </w:pPr>
            <w:r>
              <w:rPr>
                <w:sz w:val="22"/>
              </w:rPr>
              <w:t>ГОСТ 9.401-2018 метод 12-14</w:t>
            </w:r>
          </w:p>
        </w:tc>
        <w:tc>
          <w:tcPr>
            <w:tcW w:w="730" w:type="pct"/>
            <w:vMerge/>
          </w:tcPr>
          <w:p w14:paraId="7EBF618B" w14:textId="77777777" w:rsidR="00871570" w:rsidRDefault="00871570"/>
        </w:tc>
        <w:tc>
          <w:tcPr>
            <w:tcW w:w="815" w:type="pct"/>
            <w:vMerge/>
          </w:tcPr>
          <w:p w14:paraId="0F0E1CF1" w14:textId="77777777" w:rsidR="00871570" w:rsidRDefault="00871570"/>
        </w:tc>
      </w:tr>
      <w:tr w:rsidR="00871570" w14:paraId="6ED8A4EC" w14:textId="77777777">
        <w:tc>
          <w:tcPr>
            <w:tcW w:w="290" w:type="pct"/>
          </w:tcPr>
          <w:p w14:paraId="5BC384E3" w14:textId="77777777" w:rsidR="00871570" w:rsidRDefault="009735FF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/>
          </w:tcPr>
          <w:p w14:paraId="76CDD466" w14:textId="77777777" w:rsidR="00871570" w:rsidRDefault="00871570"/>
        </w:tc>
        <w:tc>
          <w:tcPr>
            <w:tcW w:w="530" w:type="pct"/>
            <w:vMerge/>
          </w:tcPr>
          <w:p w14:paraId="515A4863" w14:textId="77777777" w:rsidR="00871570" w:rsidRDefault="00871570"/>
        </w:tc>
        <w:tc>
          <w:tcPr>
            <w:tcW w:w="870" w:type="pct"/>
          </w:tcPr>
          <w:p w14:paraId="0F97D735" w14:textId="77777777" w:rsidR="00871570" w:rsidRDefault="009735FF">
            <w:pPr>
              <w:ind w:left="-84" w:right="-84"/>
            </w:pPr>
            <w:r>
              <w:rPr>
                <w:sz w:val="22"/>
              </w:rPr>
              <w:t>Стойкость покрытий к воздействию переменной температуры, повышенной влажности и сернистого газа</w:t>
            </w:r>
          </w:p>
        </w:tc>
        <w:tc>
          <w:tcPr>
            <w:tcW w:w="1070" w:type="pct"/>
          </w:tcPr>
          <w:p w14:paraId="4F27CC8B" w14:textId="77777777" w:rsidR="00871570" w:rsidRDefault="009735FF">
            <w:pPr>
              <w:ind w:left="-84" w:right="-84"/>
            </w:pPr>
            <w:r>
              <w:rPr>
                <w:sz w:val="22"/>
              </w:rPr>
              <w:t>ГОСТ 9.401-2018 метод 15-18</w:t>
            </w:r>
          </w:p>
        </w:tc>
        <w:tc>
          <w:tcPr>
            <w:tcW w:w="730" w:type="pct"/>
            <w:vMerge/>
          </w:tcPr>
          <w:p w14:paraId="44DEC47E" w14:textId="77777777" w:rsidR="00871570" w:rsidRDefault="00871570"/>
        </w:tc>
        <w:tc>
          <w:tcPr>
            <w:tcW w:w="815" w:type="pct"/>
            <w:vMerge/>
          </w:tcPr>
          <w:p w14:paraId="3124E101" w14:textId="77777777" w:rsidR="00871570" w:rsidRDefault="00871570"/>
        </w:tc>
      </w:tr>
      <w:tr w:rsidR="00871570" w14:paraId="2176CE9C" w14:textId="77777777">
        <w:tc>
          <w:tcPr>
            <w:tcW w:w="290" w:type="pct"/>
          </w:tcPr>
          <w:p w14:paraId="083BEF78" w14:textId="77777777" w:rsidR="00871570" w:rsidRDefault="009735FF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0" w:type="pct"/>
            <w:vMerge/>
          </w:tcPr>
          <w:p w14:paraId="7E5E7A46" w14:textId="77777777" w:rsidR="00871570" w:rsidRDefault="00871570"/>
        </w:tc>
        <w:tc>
          <w:tcPr>
            <w:tcW w:w="530" w:type="pct"/>
            <w:vMerge/>
          </w:tcPr>
          <w:p w14:paraId="0985CBAA" w14:textId="77777777" w:rsidR="00871570" w:rsidRDefault="00871570"/>
        </w:tc>
        <w:tc>
          <w:tcPr>
            <w:tcW w:w="870" w:type="pct"/>
          </w:tcPr>
          <w:p w14:paraId="6CE2F286" w14:textId="77777777" w:rsidR="00871570" w:rsidRDefault="009735FF">
            <w:pPr>
              <w:ind w:left="-84" w:right="-84"/>
            </w:pPr>
            <w:r>
              <w:rPr>
                <w:sz w:val="22"/>
              </w:rPr>
              <w:t>Стойкость покрытий к воздействию повышенной температуры, повышенной влажности и соляного тумана</w:t>
            </w:r>
          </w:p>
        </w:tc>
        <w:tc>
          <w:tcPr>
            <w:tcW w:w="1070" w:type="pct"/>
          </w:tcPr>
          <w:p w14:paraId="597F009B" w14:textId="77777777" w:rsidR="00871570" w:rsidRDefault="009735FF">
            <w:pPr>
              <w:ind w:left="-84" w:right="-84"/>
            </w:pPr>
            <w:r>
              <w:rPr>
                <w:sz w:val="22"/>
              </w:rPr>
              <w:t>ГОСТ 9.401-2018 метод 19</w:t>
            </w:r>
          </w:p>
        </w:tc>
        <w:tc>
          <w:tcPr>
            <w:tcW w:w="730" w:type="pct"/>
            <w:vMerge/>
          </w:tcPr>
          <w:p w14:paraId="784712F2" w14:textId="77777777" w:rsidR="00871570" w:rsidRDefault="00871570"/>
        </w:tc>
        <w:tc>
          <w:tcPr>
            <w:tcW w:w="815" w:type="pct"/>
            <w:vMerge/>
          </w:tcPr>
          <w:p w14:paraId="59AEC98B" w14:textId="77777777" w:rsidR="00871570" w:rsidRDefault="00871570"/>
        </w:tc>
      </w:tr>
      <w:tr w:rsidR="00871570" w14:paraId="07FEDBEC" w14:textId="77777777">
        <w:tc>
          <w:tcPr>
            <w:tcW w:w="290" w:type="pct"/>
          </w:tcPr>
          <w:p w14:paraId="65E10CD6" w14:textId="77777777" w:rsidR="00871570" w:rsidRDefault="009735FF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0" w:type="pct"/>
            <w:vMerge/>
          </w:tcPr>
          <w:p w14:paraId="05B6699A" w14:textId="77777777" w:rsidR="00871570" w:rsidRDefault="00871570"/>
        </w:tc>
        <w:tc>
          <w:tcPr>
            <w:tcW w:w="530" w:type="pct"/>
            <w:vMerge/>
          </w:tcPr>
          <w:p w14:paraId="41FDF616" w14:textId="77777777" w:rsidR="00871570" w:rsidRDefault="00871570"/>
        </w:tc>
        <w:tc>
          <w:tcPr>
            <w:tcW w:w="870" w:type="pct"/>
          </w:tcPr>
          <w:p w14:paraId="46D68C39" w14:textId="77777777" w:rsidR="00871570" w:rsidRDefault="009735FF">
            <w:pPr>
              <w:ind w:left="-84" w:right="-84"/>
            </w:pPr>
            <w:r>
              <w:rPr>
                <w:sz w:val="22"/>
              </w:rPr>
              <w:t xml:space="preserve">Стойкость покрытий к воздействию изменения температуры, повышенной влажности, </w:t>
            </w:r>
            <w:r>
              <w:rPr>
                <w:sz w:val="22"/>
              </w:rPr>
              <w:lastRenderedPageBreak/>
              <w:t>соляного тумана и сернистого газа</w:t>
            </w:r>
          </w:p>
        </w:tc>
        <w:tc>
          <w:tcPr>
            <w:tcW w:w="1070" w:type="pct"/>
          </w:tcPr>
          <w:p w14:paraId="2FCE4591" w14:textId="77777777" w:rsidR="00871570" w:rsidRDefault="009735FF">
            <w:pPr>
              <w:ind w:left="-84" w:right="-84"/>
            </w:pPr>
            <w:r>
              <w:rPr>
                <w:sz w:val="22"/>
              </w:rPr>
              <w:lastRenderedPageBreak/>
              <w:t>ГОСТ 9.401-2018 метод 21</w:t>
            </w:r>
          </w:p>
        </w:tc>
        <w:tc>
          <w:tcPr>
            <w:tcW w:w="730" w:type="pct"/>
            <w:vMerge/>
          </w:tcPr>
          <w:p w14:paraId="174FA3DF" w14:textId="77777777" w:rsidR="00871570" w:rsidRDefault="00871570"/>
        </w:tc>
        <w:tc>
          <w:tcPr>
            <w:tcW w:w="815" w:type="pct"/>
            <w:vMerge/>
          </w:tcPr>
          <w:p w14:paraId="654E4D78" w14:textId="77777777" w:rsidR="00871570" w:rsidRDefault="00871570"/>
        </w:tc>
      </w:tr>
      <w:tr w:rsidR="00871570" w14:paraId="4A60D3D7" w14:textId="77777777">
        <w:tc>
          <w:tcPr>
            <w:tcW w:w="290" w:type="pct"/>
          </w:tcPr>
          <w:p w14:paraId="5747B2B7" w14:textId="77777777" w:rsidR="00871570" w:rsidRDefault="009735FF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80" w:type="pct"/>
            <w:vMerge/>
          </w:tcPr>
          <w:p w14:paraId="74A00958" w14:textId="77777777" w:rsidR="00871570" w:rsidRDefault="00871570"/>
        </w:tc>
        <w:tc>
          <w:tcPr>
            <w:tcW w:w="530" w:type="pct"/>
          </w:tcPr>
          <w:p w14:paraId="3A936044" w14:textId="77777777" w:rsidR="00871570" w:rsidRDefault="009735FF">
            <w:pPr>
              <w:ind w:left="-84" w:right="-84"/>
            </w:pPr>
            <w:r>
              <w:rPr>
                <w:sz w:val="22"/>
              </w:rPr>
              <w:t>20.30/11.116</w:t>
            </w:r>
          </w:p>
        </w:tc>
        <w:tc>
          <w:tcPr>
            <w:tcW w:w="870" w:type="pct"/>
          </w:tcPr>
          <w:p w14:paraId="42E0EEBD" w14:textId="77777777" w:rsidR="00871570" w:rsidRDefault="009735FF">
            <w:pPr>
              <w:ind w:left="-84" w:right="-84"/>
            </w:pPr>
            <w:r>
              <w:rPr>
                <w:sz w:val="22"/>
              </w:rPr>
              <w:t>Внешний вид покрытий</w:t>
            </w:r>
          </w:p>
        </w:tc>
        <w:tc>
          <w:tcPr>
            <w:tcW w:w="1070" w:type="pct"/>
          </w:tcPr>
          <w:p w14:paraId="4A33A0ED" w14:textId="77777777" w:rsidR="00871570" w:rsidRDefault="009735FF">
            <w:pPr>
              <w:ind w:left="-84" w:right="-84"/>
            </w:pPr>
            <w:r>
              <w:rPr>
                <w:sz w:val="22"/>
              </w:rPr>
              <w:t>ГОСТ 9.407-2015</w:t>
            </w:r>
          </w:p>
        </w:tc>
        <w:tc>
          <w:tcPr>
            <w:tcW w:w="730" w:type="pct"/>
            <w:vMerge/>
          </w:tcPr>
          <w:p w14:paraId="39B17CE3" w14:textId="77777777" w:rsidR="00871570" w:rsidRDefault="00871570"/>
        </w:tc>
        <w:tc>
          <w:tcPr>
            <w:tcW w:w="815" w:type="pct"/>
            <w:vMerge/>
          </w:tcPr>
          <w:p w14:paraId="6910F3AB" w14:textId="77777777" w:rsidR="00871570" w:rsidRDefault="00871570"/>
        </w:tc>
      </w:tr>
      <w:tr w:rsidR="00871570" w14:paraId="01B2FE9E" w14:textId="77777777">
        <w:tc>
          <w:tcPr>
            <w:tcW w:w="290" w:type="pct"/>
          </w:tcPr>
          <w:p w14:paraId="7FABCE72" w14:textId="77777777" w:rsidR="00871570" w:rsidRDefault="009735FF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680" w:type="pct"/>
            <w:vMerge/>
          </w:tcPr>
          <w:p w14:paraId="7D1BE877" w14:textId="77777777" w:rsidR="00871570" w:rsidRDefault="00871570"/>
        </w:tc>
        <w:tc>
          <w:tcPr>
            <w:tcW w:w="530" w:type="pct"/>
          </w:tcPr>
          <w:p w14:paraId="32B22394" w14:textId="77777777" w:rsidR="00871570" w:rsidRDefault="009735FF">
            <w:pPr>
              <w:ind w:left="-84" w:right="-84"/>
            </w:pPr>
            <w:r>
              <w:rPr>
                <w:sz w:val="22"/>
              </w:rPr>
              <w:t>20.30/26.095</w:t>
            </w:r>
          </w:p>
        </w:tc>
        <w:tc>
          <w:tcPr>
            <w:tcW w:w="870" w:type="pct"/>
          </w:tcPr>
          <w:p w14:paraId="770BB277" w14:textId="77777777" w:rsidR="00871570" w:rsidRDefault="009735FF">
            <w:pPr>
              <w:ind w:left="-84" w:right="-84"/>
            </w:pPr>
            <w:r>
              <w:rPr>
                <w:sz w:val="22"/>
              </w:rPr>
              <w:t>Адгезия (метод решетчатых надрезов)</w:t>
            </w:r>
          </w:p>
        </w:tc>
        <w:tc>
          <w:tcPr>
            <w:tcW w:w="1070" w:type="pct"/>
          </w:tcPr>
          <w:p w14:paraId="16CA66EF" w14:textId="77777777" w:rsidR="00871570" w:rsidRDefault="009735FF">
            <w:pPr>
              <w:ind w:left="-84" w:right="-84"/>
            </w:pPr>
            <w:r>
              <w:rPr>
                <w:sz w:val="22"/>
              </w:rPr>
              <w:t>ГОСТ 15140-78 метод 2</w:t>
            </w:r>
          </w:p>
        </w:tc>
        <w:tc>
          <w:tcPr>
            <w:tcW w:w="730" w:type="pct"/>
            <w:vMerge/>
          </w:tcPr>
          <w:p w14:paraId="6DDBA148" w14:textId="77777777" w:rsidR="00871570" w:rsidRDefault="00871570"/>
        </w:tc>
        <w:tc>
          <w:tcPr>
            <w:tcW w:w="815" w:type="pct"/>
            <w:vMerge/>
          </w:tcPr>
          <w:p w14:paraId="1DC74BC8" w14:textId="77777777" w:rsidR="00871570" w:rsidRDefault="00871570"/>
        </w:tc>
      </w:tr>
      <w:tr w:rsidR="00871570" w14:paraId="63C2F498" w14:textId="77777777">
        <w:tc>
          <w:tcPr>
            <w:tcW w:w="290" w:type="pct"/>
          </w:tcPr>
          <w:p w14:paraId="4ADEA766" w14:textId="77777777" w:rsidR="00871570" w:rsidRDefault="009735FF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680" w:type="pct"/>
            <w:vMerge/>
          </w:tcPr>
          <w:p w14:paraId="5AC8D025" w14:textId="77777777" w:rsidR="00871570" w:rsidRDefault="00871570"/>
        </w:tc>
        <w:tc>
          <w:tcPr>
            <w:tcW w:w="530" w:type="pct"/>
          </w:tcPr>
          <w:p w14:paraId="64E5EEFC" w14:textId="77777777" w:rsidR="00871570" w:rsidRDefault="009735FF">
            <w:pPr>
              <w:ind w:left="-84" w:right="-84"/>
            </w:pPr>
            <w:r>
              <w:rPr>
                <w:sz w:val="22"/>
              </w:rPr>
              <w:t>20.30/26.080</w:t>
            </w:r>
          </w:p>
        </w:tc>
        <w:tc>
          <w:tcPr>
            <w:tcW w:w="870" w:type="pct"/>
          </w:tcPr>
          <w:p w14:paraId="640E27B1" w14:textId="77777777" w:rsidR="00871570" w:rsidRDefault="009735FF">
            <w:pPr>
              <w:ind w:left="-84" w:right="-84"/>
            </w:pPr>
            <w:r>
              <w:rPr>
                <w:sz w:val="22"/>
              </w:rPr>
              <w:t>Морозостойкость покрытия</w:t>
            </w:r>
          </w:p>
        </w:tc>
        <w:tc>
          <w:tcPr>
            <w:tcW w:w="1070" w:type="pct"/>
          </w:tcPr>
          <w:p w14:paraId="0E158B98" w14:textId="77777777" w:rsidR="00871570" w:rsidRDefault="009735FF">
            <w:pPr>
              <w:ind w:left="-84" w:right="-84"/>
            </w:pPr>
            <w:r>
              <w:rPr>
                <w:sz w:val="22"/>
              </w:rPr>
              <w:t>СТБ 1263-2001 п. 8.10</w:t>
            </w:r>
          </w:p>
        </w:tc>
        <w:tc>
          <w:tcPr>
            <w:tcW w:w="730" w:type="pct"/>
            <w:vMerge/>
          </w:tcPr>
          <w:p w14:paraId="6B98F4F9" w14:textId="77777777" w:rsidR="00871570" w:rsidRDefault="00871570"/>
        </w:tc>
        <w:tc>
          <w:tcPr>
            <w:tcW w:w="815" w:type="pct"/>
            <w:vMerge/>
          </w:tcPr>
          <w:p w14:paraId="65FADB7B" w14:textId="77777777" w:rsidR="00871570" w:rsidRDefault="00871570"/>
        </w:tc>
      </w:tr>
      <w:tr w:rsidR="00871570" w14:paraId="291BF976" w14:textId="77777777">
        <w:tc>
          <w:tcPr>
            <w:tcW w:w="290" w:type="pct"/>
          </w:tcPr>
          <w:p w14:paraId="492E4F2C" w14:textId="77777777" w:rsidR="00871570" w:rsidRDefault="009735FF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680" w:type="pct"/>
            <w:vMerge/>
          </w:tcPr>
          <w:p w14:paraId="10A030AA" w14:textId="77777777" w:rsidR="00871570" w:rsidRDefault="00871570"/>
        </w:tc>
        <w:tc>
          <w:tcPr>
            <w:tcW w:w="530" w:type="pct"/>
          </w:tcPr>
          <w:p w14:paraId="6C77AFE3" w14:textId="77777777" w:rsidR="00871570" w:rsidRDefault="009735FF">
            <w:pPr>
              <w:ind w:left="-84" w:right="-84"/>
            </w:pPr>
            <w:r>
              <w:rPr>
                <w:sz w:val="22"/>
              </w:rPr>
              <w:t>20.30/29.137</w:t>
            </w:r>
          </w:p>
        </w:tc>
        <w:tc>
          <w:tcPr>
            <w:tcW w:w="870" w:type="pct"/>
          </w:tcPr>
          <w:p w14:paraId="46A39844" w14:textId="77777777" w:rsidR="00871570" w:rsidRDefault="009735FF">
            <w:pPr>
              <w:ind w:left="-84" w:right="-84"/>
            </w:pPr>
            <w:r>
              <w:rPr>
                <w:sz w:val="22"/>
              </w:rPr>
              <w:t>Коэффициент паропроницаемости покрытия</w:t>
            </w:r>
          </w:p>
        </w:tc>
        <w:tc>
          <w:tcPr>
            <w:tcW w:w="1070" w:type="pct"/>
          </w:tcPr>
          <w:p w14:paraId="0D154BD6" w14:textId="77777777" w:rsidR="00871570" w:rsidRDefault="009735FF">
            <w:pPr>
              <w:ind w:left="-84" w:right="-84"/>
            </w:pPr>
            <w:r>
              <w:rPr>
                <w:sz w:val="22"/>
              </w:rPr>
              <w:t>СТБ 1197-2008 п.п.5.2, 5.12;</w:t>
            </w:r>
            <w:r>
              <w:rPr>
                <w:sz w:val="22"/>
              </w:rPr>
              <w:br/>
              <w:t>СТБ 1263-2001 п.8.11</w:t>
            </w:r>
          </w:p>
        </w:tc>
        <w:tc>
          <w:tcPr>
            <w:tcW w:w="730" w:type="pct"/>
            <w:vMerge/>
          </w:tcPr>
          <w:p w14:paraId="050B1023" w14:textId="77777777" w:rsidR="00871570" w:rsidRDefault="00871570"/>
        </w:tc>
        <w:tc>
          <w:tcPr>
            <w:tcW w:w="815" w:type="pct"/>
            <w:vMerge/>
          </w:tcPr>
          <w:p w14:paraId="1476B575" w14:textId="77777777" w:rsidR="00871570" w:rsidRDefault="00871570"/>
        </w:tc>
      </w:tr>
      <w:tr w:rsidR="00871570" w14:paraId="454D75C8" w14:textId="77777777">
        <w:tc>
          <w:tcPr>
            <w:tcW w:w="290" w:type="pct"/>
          </w:tcPr>
          <w:p w14:paraId="313DE0EF" w14:textId="77777777" w:rsidR="00871570" w:rsidRDefault="009735FF">
            <w:pPr>
              <w:ind w:left="-84" w:right="-84"/>
            </w:pPr>
            <w:r>
              <w:rPr>
                <w:sz w:val="22"/>
              </w:rPr>
              <w:t>1.18*</w:t>
            </w:r>
          </w:p>
        </w:tc>
        <w:tc>
          <w:tcPr>
            <w:tcW w:w="680" w:type="pct"/>
            <w:vMerge/>
          </w:tcPr>
          <w:p w14:paraId="2DEB0C17" w14:textId="77777777" w:rsidR="00871570" w:rsidRDefault="00871570"/>
        </w:tc>
        <w:tc>
          <w:tcPr>
            <w:tcW w:w="530" w:type="pct"/>
          </w:tcPr>
          <w:p w14:paraId="2D3B8AF9" w14:textId="77777777" w:rsidR="00871570" w:rsidRDefault="009735FF">
            <w:pPr>
              <w:ind w:left="-84" w:right="-84"/>
            </w:pPr>
            <w:r>
              <w:rPr>
                <w:sz w:val="22"/>
              </w:rPr>
              <w:t>20.30/26.080</w:t>
            </w:r>
          </w:p>
        </w:tc>
        <w:tc>
          <w:tcPr>
            <w:tcW w:w="870" w:type="pct"/>
          </w:tcPr>
          <w:p w14:paraId="604F4A45" w14:textId="77777777" w:rsidR="00871570" w:rsidRDefault="009735FF">
            <w:pPr>
              <w:ind w:left="-84" w:right="-84"/>
            </w:pPr>
            <w:r>
              <w:rPr>
                <w:sz w:val="22"/>
              </w:rPr>
              <w:t>Устойчивость к воздействию переменных температур</w:t>
            </w:r>
          </w:p>
        </w:tc>
        <w:tc>
          <w:tcPr>
            <w:tcW w:w="1070" w:type="pct"/>
          </w:tcPr>
          <w:p w14:paraId="5CE134C6" w14:textId="77777777" w:rsidR="00871570" w:rsidRDefault="009735FF">
            <w:pPr>
              <w:ind w:left="-84" w:right="-84"/>
            </w:pPr>
            <w:r>
              <w:rPr>
                <w:sz w:val="22"/>
              </w:rPr>
              <w:t>ГОСТ 27037-86;</w:t>
            </w:r>
            <w:r>
              <w:rPr>
                <w:sz w:val="22"/>
              </w:rPr>
              <w:br/>
              <w:t>СТБ 1197-2008 п.п.5.2, 5.15</w:t>
            </w:r>
          </w:p>
        </w:tc>
        <w:tc>
          <w:tcPr>
            <w:tcW w:w="730" w:type="pct"/>
            <w:vMerge/>
          </w:tcPr>
          <w:p w14:paraId="46B2657F" w14:textId="77777777" w:rsidR="00871570" w:rsidRDefault="00871570"/>
        </w:tc>
        <w:tc>
          <w:tcPr>
            <w:tcW w:w="815" w:type="pct"/>
            <w:vMerge/>
          </w:tcPr>
          <w:p w14:paraId="44ECA39C" w14:textId="77777777" w:rsidR="00871570" w:rsidRDefault="00871570"/>
        </w:tc>
      </w:tr>
      <w:tr w:rsidR="00871570" w14:paraId="1BC59A08" w14:textId="77777777">
        <w:tc>
          <w:tcPr>
            <w:tcW w:w="290" w:type="pct"/>
          </w:tcPr>
          <w:p w14:paraId="47AC58E4" w14:textId="77777777" w:rsidR="00871570" w:rsidRDefault="009735FF">
            <w:pPr>
              <w:ind w:left="-84" w:right="-84"/>
            </w:pPr>
            <w:r>
              <w:rPr>
                <w:sz w:val="22"/>
              </w:rPr>
              <w:t>1.19*</w:t>
            </w:r>
          </w:p>
        </w:tc>
        <w:tc>
          <w:tcPr>
            <w:tcW w:w="680" w:type="pct"/>
            <w:vMerge/>
          </w:tcPr>
          <w:p w14:paraId="39DAF77F" w14:textId="77777777" w:rsidR="00871570" w:rsidRDefault="00871570"/>
        </w:tc>
        <w:tc>
          <w:tcPr>
            <w:tcW w:w="530" w:type="pct"/>
          </w:tcPr>
          <w:p w14:paraId="2055A6B8" w14:textId="77777777" w:rsidR="00871570" w:rsidRDefault="009735FF">
            <w:pPr>
              <w:ind w:left="-84" w:right="-84"/>
            </w:pPr>
            <w:r>
              <w:rPr>
                <w:sz w:val="22"/>
              </w:rPr>
              <w:t>20.30/26.095</w:t>
            </w:r>
          </w:p>
        </w:tc>
        <w:tc>
          <w:tcPr>
            <w:tcW w:w="870" w:type="pct"/>
          </w:tcPr>
          <w:p w14:paraId="10E9A3AF" w14:textId="77777777" w:rsidR="00871570" w:rsidRDefault="009735FF">
            <w:pPr>
              <w:ind w:left="-84" w:right="-84"/>
            </w:pPr>
            <w:r>
              <w:rPr>
                <w:sz w:val="22"/>
              </w:rPr>
              <w:t>Адгезия покрытия (метод испытания по силе отрыва)</w:t>
            </w:r>
          </w:p>
        </w:tc>
        <w:tc>
          <w:tcPr>
            <w:tcW w:w="1070" w:type="pct"/>
          </w:tcPr>
          <w:p w14:paraId="6E3924F2" w14:textId="77777777" w:rsidR="00871570" w:rsidRDefault="009735FF">
            <w:pPr>
              <w:ind w:left="-84" w:right="-84"/>
            </w:pPr>
            <w:r>
              <w:rPr>
                <w:sz w:val="22"/>
              </w:rPr>
              <w:t>ГОСТ 28574-2014 п.5</w:t>
            </w:r>
          </w:p>
        </w:tc>
        <w:tc>
          <w:tcPr>
            <w:tcW w:w="730" w:type="pct"/>
            <w:vMerge/>
          </w:tcPr>
          <w:p w14:paraId="214B56D8" w14:textId="77777777" w:rsidR="00871570" w:rsidRDefault="00871570"/>
        </w:tc>
        <w:tc>
          <w:tcPr>
            <w:tcW w:w="815" w:type="pct"/>
            <w:vMerge/>
          </w:tcPr>
          <w:p w14:paraId="624F6AEB" w14:textId="77777777" w:rsidR="00871570" w:rsidRDefault="00871570"/>
        </w:tc>
      </w:tr>
      <w:tr w:rsidR="00871570" w14:paraId="7A4D98FC" w14:textId="77777777">
        <w:tc>
          <w:tcPr>
            <w:tcW w:w="290" w:type="pct"/>
          </w:tcPr>
          <w:p w14:paraId="06B2E486" w14:textId="77777777" w:rsidR="00871570" w:rsidRDefault="009735FF">
            <w:pPr>
              <w:ind w:left="-84" w:right="-84"/>
            </w:pPr>
            <w:r>
              <w:rPr>
                <w:sz w:val="22"/>
              </w:rPr>
              <w:t>1.20*</w:t>
            </w:r>
          </w:p>
        </w:tc>
        <w:tc>
          <w:tcPr>
            <w:tcW w:w="680" w:type="pct"/>
            <w:vMerge/>
          </w:tcPr>
          <w:p w14:paraId="17F5A453" w14:textId="77777777" w:rsidR="00871570" w:rsidRDefault="00871570"/>
        </w:tc>
        <w:tc>
          <w:tcPr>
            <w:tcW w:w="530" w:type="pct"/>
          </w:tcPr>
          <w:p w14:paraId="45ADCE1B" w14:textId="77777777" w:rsidR="00871570" w:rsidRDefault="009735FF">
            <w:pPr>
              <w:ind w:left="-84" w:right="-84"/>
            </w:pPr>
            <w:r>
              <w:rPr>
                <w:sz w:val="22"/>
              </w:rPr>
              <w:t>20.30/26.080</w:t>
            </w:r>
          </w:p>
        </w:tc>
        <w:tc>
          <w:tcPr>
            <w:tcW w:w="870" w:type="pct"/>
          </w:tcPr>
          <w:p w14:paraId="37C8C65D" w14:textId="77777777" w:rsidR="00871570" w:rsidRDefault="009735FF">
            <w:pPr>
              <w:ind w:left="-84" w:right="-84"/>
            </w:pPr>
            <w:r>
              <w:rPr>
                <w:sz w:val="22"/>
              </w:rPr>
              <w:t>Испытания Ка. Стойкость к воздействию соляного тумана</w:t>
            </w:r>
          </w:p>
        </w:tc>
        <w:tc>
          <w:tcPr>
            <w:tcW w:w="1070" w:type="pct"/>
          </w:tcPr>
          <w:p w14:paraId="2C6EAE7C" w14:textId="77777777" w:rsidR="00871570" w:rsidRDefault="009735FF">
            <w:pPr>
              <w:ind w:left="-84" w:right="-84"/>
            </w:pPr>
            <w:r>
              <w:rPr>
                <w:sz w:val="22"/>
              </w:rPr>
              <w:t>ГОСТ 28207-89 (МЭК 68-2-11-81) п.2</w:t>
            </w:r>
          </w:p>
        </w:tc>
        <w:tc>
          <w:tcPr>
            <w:tcW w:w="730" w:type="pct"/>
            <w:vMerge/>
          </w:tcPr>
          <w:p w14:paraId="2D289693" w14:textId="77777777" w:rsidR="00871570" w:rsidRDefault="00871570"/>
        </w:tc>
        <w:tc>
          <w:tcPr>
            <w:tcW w:w="815" w:type="pct"/>
            <w:vMerge/>
          </w:tcPr>
          <w:p w14:paraId="092562D7" w14:textId="77777777" w:rsidR="00871570" w:rsidRDefault="00871570"/>
        </w:tc>
      </w:tr>
      <w:tr w:rsidR="00871570" w14:paraId="5E5FBCEC" w14:textId="77777777">
        <w:tc>
          <w:tcPr>
            <w:tcW w:w="290" w:type="pct"/>
          </w:tcPr>
          <w:p w14:paraId="0DF2F54F" w14:textId="77777777" w:rsidR="00871570" w:rsidRDefault="009735FF">
            <w:pPr>
              <w:ind w:left="-84" w:right="-84"/>
            </w:pPr>
            <w:r>
              <w:rPr>
                <w:sz w:val="22"/>
              </w:rPr>
              <w:t>1.21*</w:t>
            </w:r>
          </w:p>
        </w:tc>
        <w:tc>
          <w:tcPr>
            <w:tcW w:w="680" w:type="pct"/>
            <w:vMerge/>
          </w:tcPr>
          <w:p w14:paraId="3CB9919F" w14:textId="77777777" w:rsidR="00871570" w:rsidRDefault="00871570"/>
        </w:tc>
        <w:tc>
          <w:tcPr>
            <w:tcW w:w="530" w:type="pct"/>
          </w:tcPr>
          <w:p w14:paraId="361443E6" w14:textId="77777777" w:rsidR="00871570" w:rsidRDefault="009735FF">
            <w:pPr>
              <w:ind w:left="-84" w:right="-84"/>
            </w:pPr>
            <w:r>
              <w:rPr>
                <w:sz w:val="22"/>
              </w:rPr>
              <w:t>20.30/26.141</w:t>
            </w:r>
          </w:p>
        </w:tc>
        <w:tc>
          <w:tcPr>
            <w:tcW w:w="870" w:type="pct"/>
          </w:tcPr>
          <w:p w14:paraId="427D9ECE" w14:textId="77777777" w:rsidR="00871570" w:rsidRDefault="009735FF">
            <w:pPr>
              <w:ind w:left="-84" w:right="-84"/>
            </w:pPr>
            <w:r>
              <w:rPr>
                <w:sz w:val="22"/>
              </w:rPr>
              <w:t>Смываемость</w:t>
            </w:r>
          </w:p>
        </w:tc>
        <w:tc>
          <w:tcPr>
            <w:tcW w:w="1070" w:type="pct"/>
          </w:tcPr>
          <w:p w14:paraId="68420CEA" w14:textId="77777777" w:rsidR="00871570" w:rsidRDefault="009735FF">
            <w:pPr>
              <w:ind w:left="-84" w:right="-84"/>
            </w:pPr>
            <w:r>
              <w:rPr>
                <w:sz w:val="22"/>
              </w:rPr>
              <w:t>СТБ 1843-2008 (ГОСТ Р 52020-2003) п.9.5</w:t>
            </w:r>
          </w:p>
        </w:tc>
        <w:tc>
          <w:tcPr>
            <w:tcW w:w="730" w:type="pct"/>
            <w:vMerge/>
          </w:tcPr>
          <w:p w14:paraId="48F6632B" w14:textId="77777777" w:rsidR="00871570" w:rsidRDefault="00871570"/>
        </w:tc>
        <w:tc>
          <w:tcPr>
            <w:tcW w:w="815" w:type="pct"/>
            <w:vMerge/>
          </w:tcPr>
          <w:p w14:paraId="2F47539F" w14:textId="77777777" w:rsidR="00871570" w:rsidRDefault="00871570"/>
        </w:tc>
      </w:tr>
      <w:tr w:rsidR="00871570" w14:paraId="23DC1171" w14:textId="77777777">
        <w:tc>
          <w:tcPr>
            <w:tcW w:w="290" w:type="pct"/>
          </w:tcPr>
          <w:p w14:paraId="19DF927D" w14:textId="77777777" w:rsidR="00871570" w:rsidRDefault="009735FF">
            <w:pPr>
              <w:ind w:left="-84" w:right="-84"/>
            </w:pPr>
            <w:r>
              <w:rPr>
                <w:sz w:val="22"/>
              </w:rPr>
              <w:t>1.22*</w:t>
            </w:r>
          </w:p>
        </w:tc>
        <w:tc>
          <w:tcPr>
            <w:tcW w:w="680" w:type="pct"/>
            <w:vMerge/>
          </w:tcPr>
          <w:p w14:paraId="31037657" w14:textId="77777777" w:rsidR="00871570" w:rsidRDefault="00871570"/>
        </w:tc>
        <w:tc>
          <w:tcPr>
            <w:tcW w:w="530" w:type="pct"/>
            <w:vMerge w:val="restart"/>
          </w:tcPr>
          <w:p w14:paraId="6CDFB288" w14:textId="77777777" w:rsidR="00871570" w:rsidRDefault="009735FF">
            <w:pPr>
              <w:ind w:left="-84" w:right="-84"/>
            </w:pPr>
            <w:r>
              <w:rPr>
                <w:sz w:val="22"/>
              </w:rPr>
              <w:t>20.30/26.080</w:t>
            </w:r>
          </w:p>
        </w:tc>
        <w:tc>
          <w:tcPr>
            <w:tcW w:w="870" w:type="pct"/>
          </w:tcPr>
          <w:p w14:paraId="5CD0FDD2" w14:textId="77777777" w:rsidR="00871570" w:rsidRDefault="009735FF">
            <w:pPr>
              <w:ind w:left="-84" w:right="-84"/>
            </w:pPr>
            <w:r>
              <w:rPr>
                <w:sz w:val="22"/>
              </w:rPr>
              <w:t>Испытания на коррозионную стойкость в искусственных атмосферах. Испытания в солевом тумане.</w:t>
            </w:r>
          </w:p>
        </w:tc>
        <w:tc>
          <w:tcPr>
            <w:tcW w:w="1070" w:type="pct"/>
          </w:tcPr>
          <w:p w14:paraId="58A64937" w14:textId="77777777" w:rsidR="00871570" w:rsidRDefault="009735FF">
            <w:pPr>
              <w:ind w:left="-84" w:right="-84"/>
            </w:pPr>
            <w:r>
              <w:rPr>
                <w:sz w:val="22"/>
              </w:rPr>
              <w:t>ISO 12944-6:2018;</w:t>
            </w:r>
            <w:r>
              <w:rPr>
                <w:sz w:val="22"/>
              </w:rPr>
              <w:br/>
              <w:t>ISO 9227:2022</w:t>
            </w:r>
          </w:p>
        </w:tc>
        <w:tc>
          <w:tcPr>
            <w:tcW w:w="730" w:type="pct"/>
            <w:vMerge/>
          </w:tcPr>
          <w:p w14:paraId="7E539A58" w14:textId="77777777" w:rsidR="00871570" w:rsidRDefault="00871570"/>
        </w:tc>
        <w:tc>
          <w:tcPr>
            <w:tcW w:w="815" w:type="pct"/>
            <w:vMerge/>
          </w:tcPr>
          <w:p w14:paraId="68551A3A" w14:textId="77777777" w:rsidR="00871570" w:rsidRDefault="00871570"/>
        </w:tc>
      </w:tr>
      <w:tr w:rsidR="00871570" w14:paraId="50385F90" w14:textId="77777777">
        <w:tc>
          <w:tcPr>
            <w:tcW w:w="290" w:type="pct"/>
          </w:tcPr>
          <w:p w14:paraId="4C95E4E1" w14:textId="77777777" w:rsidR="00871570" w:rsidRDefault="009735FF">
            <w:pPr>
              <w:ind w:left="-84" w:right="-84"/>
            </w:pPr>
            <w:r>
              <w:rPr>
                <w:sz w:val="22"/>
              </w:rPr>
              <w:t>1.23*</w:t>
            </w:r>
          </w:p>
        </w:tc>
        <w:tc>
          <w:tcPr>
            <w:tcW w:w="680" w:type="pct"/>
            <w:vMerge/>
          </w:tcPr>
          <w:p w14:paraId="2D7A7ADC" w14:textId="77777777" w:rsidR="00871570" w:rsidRDefault="00871570"/>
        </w:tc>
        <w:tc>
          <w:tcPr>
            <w:tcW w:w="530" w:type="pct"/>
            <w:vMerge/>
          </w:tcPr>
          <w:p w14:paraId="4EC80BB5" w14:textId="77777777" w:rsidR="00871570" w:rsidRDefault="00871570"/>
        </w:tc>
        <w:tc>
          <w:tcPr>
            <w:tcW w:w="870" w:type="pct"/>
          </w:tcPr>
          <w:p w14:paraId="6B760B06" w14:textId="77777777" w:rsidR="00871570" w:rsidRDefault="009735FF">
            <w:pPr>
              <w:ind w:left="-84" w:right="-84"/>
            </w:pPr>
            <w:r>
              <w:rPr>
                <w:sz w:val="22"/>
              </w:rPr>
              <w:t>Определение влагостойкости. Конденсация (одностороннее воздействие)</w:t>
            </w:r>
          </w:p>
        </w:tc>
        <w:tc>
          <w:tcPr>
            <w:tcW w:w="1070" w:type="pct"/>
          </w:tcPr>
          <w:p w14:paraId="2A91D114" w14:textId="77777777" w:rsidR="00871570" w:rsidRDefault="009735FF">
            <w:pPr>
              <w:ind w:left="-84" w:right="-84"/>
            </w:pPr>
            <w:r>
              <w:rPr>
                <w:sz w:val="22"/>
              </w:rPr>
              <w:t>ISO 12944-6:2018;</w:t>
            </w:r>
            <w:r>
              <w:rPr>
                <w:sz w:val="22"/>
              </w:rPr>
              <w:br/>
              <w:t>ISO 6270-1:2017</w:t>
            </w:r>
          </w:p>
        </w:tc>
        <w:tc>
          <w:tcPr>
            <w:tcW w:w="730" w:type="pct"/>
            <w:vMerge/>
          </w:tcPr>
          <w:p w14:paraId="370EB552" w14:textId="77777777" w:rsidR="00871570" w:rsidRDefault="00871570"/>
        </w:tc>
        <w:tc>
          <w:tcPr>
            <w:tcW w:w="815" w:type="pct"/>
            <w:vMerge/>
          </w:tcPr>
          <w:p w14:paraId="4A4EE873" w14:textId="77777777" w:rsidR="00871570" w:rsidRDefault="00871570"/>
        </w:tc>
      </w:tr>
      <w:tr w:rsidR="00871570" w14:paraId="17D84B8A" w14:textId="77777777">
        <w:tc>
          <w:tcPr>
            <w:tcW w:w="290" w:type="pct"/>
          </w:tcPr>
          <w:p w14:paraId="1DB704B6" w14:textId="77777777" w:rsidR="00871570" w:rsidRDefault="009735FF">
            <w:pPr>
              <w:ind w:left="-84" w:right="-84"/>
            </w:pPr>
            <w:r>
              <w:rPr>
                <w:sz w:val="22"/>
              </w:rPr>
              <w:t>1.24*</w:t>
            </w:r>
          </w:p>
        </w:tc>
        <w:tc>
          <w:tcPr>
            <w:tcW w:w="680" w:type="pct"/>
            <w:vMerge/>
          </w:tcPr>
          <w:p w14:paraId="113C7517" w14:textId="77777777" w:rsidR="00871570" w:rsidRDefault="00871570"/>
        </w:tc>
        <w:tc>
          <w:tcPr>
            <w:tcW w:w="530" w:type="pct"/>
            <w:vMerge w:val="restart"/>
          </w:tcPr>
          <w:p w14:paraId="5764A4F5" w14:textId="77777777" w:rsidR="00871570" w:rsidRDefault="009735FF">
            <w:pPr>
              <w:ind w:left="-84" w:right="-84"/>
            </w:pPr>
            <w:r>
              <w:rPr>
                <w:sz w:val="22"/>
              </w:rPr>
              <w:t>20.30/11.116</w:t>
            </w:r>
          </w:p>
        </w:tc>
        <w:tc>
          <w:tcPr>
            <w:tcW w:w="870" w:type="pct"/>
          </w:tcPr>
          <w:p w14:paraId="4B192E49" w14:textId="77777777" w:rsidR="00871570" w:rsidRDefault="009735FF">
            <w:pPr>
              <w:ind w:left="-84" w:right="-84"/>
            </w:pPr>
            <w:r>
              <w:rPr>
                <w:sz w:val="22"/>
              </w:rPr>
              <w:t>Внешний вид покрытий</w:t>
            </w:r>
          </w:p>
        </w:tc>
        <w:tc>
          <w:tcPr>
            <w:tcW w:w="1070" w:type="pct"/>
          </w:tcPr>
          <w:p w14:paraId="201173D9" w14:textId="77777777" w:rsidR="00871570" w:rsidRDefault="009735FF">
            <w:pPr>
              <w:ind w:left="-84" w:right="-84"/>
            </w:pPr>
            <w:r>
              <w:rPr>
                <w:sz w:val="22"/>
              </w:rPr>
              <w:t>ISO 12944-6:2018;</w:t>
            </w:r>
            <w:r>
              <w:rPr>
                <w:sz w:val="22"/>
              </w:rPr>
              <w:br/>
              <w:t>ISO 4628-1:2016</w:t>
            </w:r>
          </w:p>
        </w:tc>
        <w:tc>
          <w:tcPr>
            <w:tcW w:w="730" w:type="pct"/>
            <w:vMerge/>
          </w:tcPr>
          <w:p w14:paraId="589610B1" w14:textId="77777777" w:rsidR="00871570" w:rsidRDefault="00871570"/>
        </w:tc>
        <w:tc>
          <w:tcPr>
            <w:tcW w:w="815" w:type="pct"/>
            <w:vMerge/>
          </w:tcPr>
          <w:p w14:paraId="100B2D5F" w14:textId="77777777" w:rsidR="00871570" w:rsidRDefault="00871570"/>
        </w:tc>
      </w:tr>
      <w:tr w:rsidR="00871570" w14:paraId="29F1A8AA" w14:textId="77777777">
        <w:tc>
          <w:tcPr>
            <w:tcW w:w="290" w:type="pct"/>
          </w:tcPr>
          <w:p w14:paraId="5FD69F2F" w14:textId="77777777" w:rsidR="00871570" w:rsidRDefault="009735FF">
            <w:pPr>
              <w:ind w:left="-84" w:right="-84"/>
            </w:pPr>
            <w:r>
              <w:rPr>
                <w:sz w:val="22"/>
              </w:rPr>
              <w:t>1.25*</w:t>
            </w:r>
          </w:p>
        </w:tc>
        <w:tc>
          <w:tcPr>
            <w:tcW w:w="680" w:type="pct"/>
            <w:vMerge/>
          </w:tcPr>
          <w:p w14:paraId="47A5B4CD" w14:textId="77777777" w:rsidR="00871570" w:rsidRDefault="00871570"/>
        </w:tc>
        <w:tc>
          <w:tcPr>
            <w:tcW w:w="530" w:type="pct"/>
            <w:vMerge/>
          </w:tcPr>
          <w:p w14:paraId="3B15F770" w14:textId="77777777" w:rsidR="00871570" w:rsidRDefault="00871570"/>
        </w:tc>
        <w:tc>
          <w:tcPr>
            <w:tcW w:w="870" w:type="pct"/>
          </w:tcPr>
          <w:p w14:paraId="54C24ACB" w14:textId="77777777" w:rsidR="00871570" w:rsidRDefault="009735FF">
            <w:pPr>
              <w:ind w:left="-84" w:right="-84"/>
            </w:pPr>
            <w:r>
              <w:rPr>
                <w:sz w:val="22"/>
              </w:rPr>
              <w:t>Оценка степени вздутия покрытия</w:t>
            </w:r>
          </w:p>
        </w:tc>
        <w:tc>
          <w:tcPr>
            <w:tcW w:w="1070" w:type="pct"/>
          </w:tcPr>
          <w:p w14:paraId="3CBC360C" w14:textId="77777777" w:rsidR="00871570" w:rsidRDefault="009735FF">
            <w:pPr>
              <w:ind w:left="-84" w:right="-84"/>
            </w:pPr>
            <w:r>
              <w:rPr>
                <w:sz w:val="22"/>
              </w:rPr>
              <w:t>ISO 12944-6:2018;</w:t>
            </w:r>
            <w:r>
              <w:rPr>
                <w:sz w:val="22"/>
              </w:rPr>
              <w:br/>
              <w:t>ISO 4628-2:2016</w:t>
            </w:r>
          </w:p>
        </w:tc>
        <w:tc>
          <w:tcPr>
            <w:tcW w:w="730" w:type="pct"/>
            <w:vMerge/>
          </w:tcPr>
          <w:p w14:paraId="1B723E35" w14:textId="77777777" w:rsidR="00871570" w:rsidRDefault="00871570"/>
        </w:tc>
        <w:tc>
          <w:tcPr>
            <w:tcW w:w="815" w:type="pct"/>
            <w:vMerge/>
          </w:tcPr>
          <w:p w14:paraId="08C9348D" w14:textId="77777777" w:rsidR="00871570" w:rsidRDefault="00871570"/>
        </w:tc>
      </w:tr>
      <w:tr w:rsidR="00871570" w14:paraId="4879DC43" w14:textId="77777777">
        <w:tc>
          <w:tcPr>
            <w:tcW w:w="290" w:type="pct"/>
          </w:tcPr>
          <w:p w14:paraId="36E05860" w14:textId="77777777" w:rsidR="00871570" w:rsidRDefault="009735FF">
            <w:pPr>
              <w:ind w:left="-84" w:right="-84"/>
            </w:pPr>
            <w:r>
              <w:rPr>
                <w:sz w:val="22"/>
              </w:rPr>
              <w:lastRenderedPageBreak/>
              <w:t>1.26*</w:t>
            </w:r>
          </w:p>
        </w:tc>
        <w:tc>
          <w:tcPr>
            <w:tcW w:w="680" w:type="pct"/>
            <w:vMerge/>
          </w:tcPr>
          <w:p w14:paraId="57AB33D0" w14:textId="77777777" w:rsidR="00871570" w:rsidRDefault="00871570"/>
        </w:tc>
        <w:tc>
          <w:tcPr>
            <w:tcW w:w="530" w:type="pct"/>
            <w:vMerge/>
          </w:tcPr>
          <w:p w14:paraId="5DEFA3B4" w14:textId="77777777" w:rsidR="00871570" w:rsidRDefault="00871570"/>
        </w:tc>
        <w:tc>
          <w:tcPr>
            <w:tcW w:w="870" w:type="pct"/>
          </w:tcPr>
          <w:p w14:paraId="4D6814DE" w14:textId="77777777" w:rsidR="00871570" w:rsidRDefault="009735FF">
            <w:pPr>
              <w:ind w:left="-84" w:right="-84"/>
            </w:pPr>
            <w:r>
              <w:rPr>
                <w:sz w:val="22"/>
              </w:rPr>
              <w:t>Оценка степени коррозии покрытия</w:t>
            </w:r>
          </w:p>
        </w:tc>
        <w:tc>
          <w:tcPr>
            <w:tcW w:w="1070" w:type="pct"/>
          </w:tcPr>
          <w:p w14:paraId="2CF578BE" w14:textId="77777777" w:rsidR="00871570" w:rsidRDefault="009735FF">
            <w:pPr>
              <w:ind w:left="-84" w:right="-84"/>
            </w:pPr>
            <w:r>
              <w:rPr>
                <w:sz w:val="22"/>
              </w:rPr>
              <w:t>ISO 12944-6:2018;</w:t>
            </w:r>
            <w:r>
              <w:rPr>
                <w:sz w:val="22"/>
              </w:rPr>
              <w:br/>
              <w:t>ISO 4628-3:2024</w:t>
            </w:r>
          </w:p>
        </w:tc>
        <w:tc>
          <w:tcPr>
            <w:tcW w:w="730" w:type="pct"/>
            <w:vMerge/>
          </w:tcPr>
          <w:p w14:paraId="6025E0AC" w14:textId="77777777" w:rsidR="00871570" w:rsidRDefault="00871570"/>
        </w:tc>
        <w:tc>
          <w:tcPr>
            <w:tcW w:w="815" w:type="pct"/>
            <w:vMerge/>
          </w:tcPr>
          <w:p w14:paraId="2829038C" w14:textId="77777777" w:rsidR="00871570" w:rsidRDefault="00871570"/>
        </w:tc>
      </w:tr>
      <w:tr w:rsidR="00871570" w14:paraId="23821A15" w14:textId="77777777">
        <w:tc>
          <w:tcPr>
            <w:tcW w:w="290" w:type="pct"/>
          </w:tcPr>
          <w:p w14:paraId="0603DE58" w14:textId="77777777" w:rsidR="00871570" w:rsidRDefault="009735FF">
            <w:pPr>
              <w:ind w:left="-84" w:right="-84"/>
            </w:pPr>
            <w:r>
              <w:rPr>
                <w:sz w:val="22"/>
              </w:rPr>
              <w:t>1.27*</w:t>
            </w:r>
          </w:p>
        </w:tc>
        <w:tc>
          <w:tcPr>
            <w:tcW w:w="680" w:type="pct"/>
            <w:vMerge/>
          </w:tcPr>
          <w:p w14:paraId="5D758DF0" w14:textId="77777777" w:rsidR="00871570" w:rsidRDefault="00871570"/>
        </w:tc>
        <w:tc>
          <w:tcPr>
            <w:tcW w:w="530" w:type="pct"/>
            <w:vMerge/>
          </w:tcPr>
          <w:p w14:paraId="01D32455" w14:textId="77777777" w:rsidR="00871570" w:rsidRDefault="00871570"/>
        </w:tc>
        <w:tc>
          <w:tcPr>
            <w:tcW w:w="870" w:type="pct"/>
          </w:tcPr>
          <w:p w14:paraId="1C2572D3" w14:textId="77777777" w:rsidR="00871570" w:rsidRDefault="009735FF">
            <w:pPr>
              <w:ind w:left="-84" w:right="-84"/>
            </w:pPr>
            <w:r>
              <w:rPr>
                <w:sz w:val="22"/>
              </w:rPr>
              <w:t>Оценка степени растрескивания покрытия</w:t>
            </w:r>
          </w:p>
        </w:tc>
        <w:tc>
          <w:tcPr>
            <w:tcW w:w="1070" w:type="pct"/>
          </w:tcPr>
          <w:p w14:paraId="63B2C6FE" w14:textId="77777777" w:rsidR="00871570" w:rsidRDefault="009735FF">
            <w:pPr>
              <w:ind w:left="-84" w:right="-84"/>
            </w:pPr>
            <w:r>
              <w:rPr>
                <w:sz w:val="22"/>
              </w:rPr>
              <w:t>ISO 12944-6:2018;</w:t>
            </w:r>
            <w:r>
              <w:rPr>
                <w:sz w:val="22"/>
              </w:rPr>
              <w:br/>
              <w:t>ISO 4628-4:2016</w:t>
            </w:r>
          </w:p>
        </w:tc>
        <w:tc>
          <w:tcPr>
            <w:tcW w:w="730" w:type="pct"/>
            <w:vMerge/>
          </w:tcPr>
          <w:p w14:paraId="5C88F3E9" w14:textId="77777777" w:rsidR="00871570" w:rsidRDefault="00871570"/>
        </w:tc>
        <w:tc>
          <w:tcPr>
            <w:tcW w:w="815" w:type="pct"/>
            <w:vMerge/>
          </w:tcPr>
          <w:p w14:paraId="0D02123B" w14:textId="77777777" w:rsidR="00871570" w:rsidRDefault="00871570"/>
        </w:tc>
      </w:tr>
      <w:tr w:rsidR="00871570" w14:paraId="11897303" w14:textId="77777777">
        <w:tc>
          <w:tcPr>
            <w:tcW w:w="290" w:type="pct"/>
          </w:tcPr>
          <w:p w14:paraId="512F5764" w14:textId="77777777" w:rsidR="00871570" w:rsidRDefault="009735FF">
            <w:pPr>
              <w:ind w:left="-84" w:right="-84"/>
            </w:pPr>
            <w:r>
              <w:rPr>
                <w:sz w:val="22"/>
              </w:rPr>
              <w:t>1.28*</w:t>
            </w:r>
          </w:p>
        </w:tc>
        <w:tc>
          <w:tcPr>
            <w:tcW w:w="680" w:type="pct"/>
            <w:vMerge/>
          </w:tcPr>
          <w:p w14:paraId="20388746" w14:textId="77777777" w:rsidR="00871570" w:rsidRDefault="00871570"/>
        </w:tc>
        <w:tc>
          <w:tcPr>
            <w:tcW w:w="530" w:type="pct"/>
            <w:vMerge/>
          </w:tcPr>
          <w:p w14:paraId="33AA4A25" w14:textId="77777777" w:rsidR="00871570" w:rsidRDefault="00871570"/>
        </w:tc>
        <w:tc>
          <w:tcPr>
            <w:tcW w:w="870" w:type="pct"/>
          </w:tcPr>
          <w:p w14:paraId="26EB2C62" w14:textId="77777777" w:rsidR="00871570" w:rsidRDefault="009735FF">
            <w:pPr>
              <w:ind w:left="-84" w:right="-84"/>
            </w:pPr>
            <w:r>
              <w:rPr>
                <w:sz w:val="22"/>
              </w:rPr>
              <w:t>Оценка степени отслаивания покрытия</w:t>
            </w:r>
          </w:p>
        </w:tc>
        <w:tc>
          <w:tcPr>
            <w:tcW w:w="1070" w:type="pct"/>
          </w:tcPr>
          <w:p w14:paraId="27127542" w14:textId="77777777" w:rsidR="00871570" w:rsidRDefault="009735FF">
            <w:pPr>
              <w:ind w:left="-84" w:right="-84"/>
            </w:pPr>
            <w:r>
              <w:rPr>
                <w:sz w:val="22"/>
              </w:rPr>
              <w:t>ISO 12944-6:2018;</w:t>
            </w:r>
            <w:r>
              <w:rPr>
                <w:sz w:val="22"/>
              </w:rPr>
              <w:br/>
              <w:t>ISO 4628-5:2022</w:t>
            </w:r>
          </w:p>
        </w:tc>
        <w:tc>
          <w:tcPr>
            <w:tcW w:w="730" w:type="pct"/>
            <w:vMerge/>
          </w:tcPr>
          <w:p w14:paraId="0A292DA9" w14:textId="77777777" w:rsidR="00871570" w:rsidRDefault="00871570"/>
        </w:tc>
        <w:tc>
          <w:tcPr>
            <w:tcW w:w="815" w:type="pct"/>
            <w:vMerge/>
          </w:tcPr>
          <w:p w14:paraId="68C96736" w14:textId="77777777" w:rsidR="00871570" w:rsidRDefault="00871570"/>
        </w:tc>
      </w:tr>
      <w:tr w:rsidR="00871570" w14:paraId="56F8AA85" w14:textId="77777777">
        <w:tc>
          <w:tcPr>
            <w:tcW w:w="290" w:type="pct"/>
          </w:tcPr>
          <w:p w14:paraId="610DFF3F" w14:textId="77777777" w:rsidR="00871570" w:rsidRDefault="009735FF">
            <w:pPr>
              <w:ind w:left="-84" w:right="-84"/>
            </w:pPr>
            <w:r>
              <w:rPr>
                <w:sz w:val="22"/>
              </w:rPr>
              <w:t>1.29*</w:t>
            </w:r>
          </w:p>
        </w:tc>
        <w:tc>
          <w:tcPr>
            <w:tcW w:w="680" w:type="pct"/>
            <w:vMerge/>
          </w:tcPr>
          <w:p w14:paraId="710606D3" w14:textId="77777777" w:rsidR="00871570" w:rsidRDefault="00871570"/>
        </w:tc>
        <w:tc>
          <w:tcPr>
            <w:tcW w:w="530" w:type="pct"/>
            <w:vMerge/>
          </w:tcPr>
          <w:p w14:paraId="0F40BEEC" w14:textId="77777777" w:rsidR="00871570" w:rsidRDefault="00871570"/>
        </w:tc>
        <w:tc>
          <w:tcPr>
            <w:tcW w:w="870" w:type="pct"/>
          </w:tcPr>
          <w:p w14:paraId="41E9175C" w14:textId="77777777" w:rsidR="00871570" w:rsidRDefault="009735FF">
            <w:pPr>
              <w:ind w:left="-84" w:right="-84"/>
            </w:pPr>
            <w:r>
              <w:rPr>
                <w:sz w:val="22"/>
              </w:rPr>
              <w:t>Оценка дефектов надреза</w:t>
            </w:r>
          </w:p>
        </w:tc>
        <w:tc>
          <w:tcPr>
            <w:tcW w:w="1070" w:type="pct"/>
          </w:tcPr>
          <w:p w14:paraId="26320408" w14:textId="77777777" w:rsidR="00871570" w:rsidRDefault="009735FF">
            <w:pPr>
              <w:ind w:left="-84" w:right="-84"/>
            </w:pPr>
            <w:r>
              <w:rPr>
                <w:sz w:val="22"/>
              </w:rPr>
              <w:t>ISO 4628-8:2016;</w:t>
            </w:r>
            <w:r>
              <w:rPr>
                <w:sz w:val="22"/>
              </w:rPr>
              <w:br/>
              <w:t>ISO 12944-6:2018</w:t>
            </w:r>
          </w:p>
        </w:tc>
        <w:tc>
          <w:tcPr>
            <w:tcW w:w="730" w:type="pct"/>
            <w:vMerge/>
          </w:tcPr>
          <w:p w14:paraId="67D1780D" w14:textId="77777777" w:rsidR="00871570" w:rsidRDefault="00871570"/>
        </w:tc>
        <w:tc>
          <w:tcPr>
            <w:tcW w:w="815" w:type="pct"/>
            <w:vMerge/>
          </w:tcPr>
          <w:p w14:paraId="69F7800F" w14:textId="77777777" w:rsidR="00871570" w:rsidRDefault="00871570"/>
        </w:tc>
      </w:tr>
      <w:tr w:rsidR="00871570" w14:paraId="05ECF157" w14:textId="77777777">
        <w:tc>
          <w:tcPr>
            <w:tcW w:w="290" w:type="pct"/>
          </w:tcPr>
          <w:p w14:paraId="1CB29FD0" w14:textId="77777777" w:rsidR="00871570" w:rsidRDefault="009735FF">
            <w:pPr>
              <w:ind w:left="-84" w:right="-84"/>
            </w:pPr>
            <w:r>
              <w:rPr>
                <w:sz w:val="22"/>
              </w:rPr>
              <w:t>1.30*</w:t>
            </w:r>
          </w:p>
        </w:tc>
        <w:tc>
          <w:tcPr>
            <w:tcW w:w="680" w:type="pct"/>
            <w:vMerge/>
          </w:tcPr>
          <w:p w14:paraId="0BA9ACD5" w14:textId="77777777" w:rsidR="00871570" w:rsidRDefault="00871570"/>
        </w:tc>
        <w:tc>
          <w:tcPr>
            <w:tcW w:w="530" w:type="pct"/>
            <w:vMerge w:val="restart"/>
          </w:tcPr>
          <w:p w14:paraId="075818AF" w14:textId="77777777" w:rsidR="00871570" w:rsidRDefault="009735FF">
            <w:pPr>
              <w:ind w:left="-84" w:right="-84"/>
            </w:pPr>
            <w:r>
              <w:rPr>
                <w:sz w:val="22"/>
              </w:rPr>
              <w:t>20.30/26.095</w:t>
            </w:r>
          </w:p>
        </w:tc>
        <w:tc>
          <w:tcPr>
            <w:tcW w:w="870" w:type="pct"/>
          </w:tcPr>
          <w:p w14:paraId="59B7B8FB" w14:textId="77777777" w:rsidR="00871570" w:rsidRDefault="009735FF">
            <w:pPr>
              <w:ind w:left="-84" w:right="-84"/>
            </w:pPr>
            <w:r>
              <w:rPr>
                <w:sz w:val="22"/>
              </w:rPr>
              <w:t>Адгезия (метод решетчатых надрезов)</w:t>
            </w:r>
          </w:p>
        </w:tc>
        <w:tc>
          <w:tcPr>
            <w:tcW w:w="1070" w:type="pct"/>
          </w:tcPr>
          <w:p w14:paraId="784052FE" w14:textId="77777777" w:rsidR="00871570" w:rsidRDefault="009735FF">
            <w:pPr>
              <w:ind w:left="-84" w:right="-84"/>
            </w:pPr>
            <w:r>
              <w:rPr>
                <w:sz w:val="22"/>
              </w:rPr>
              <w:t>ISO 12944-6:2018;</w:t>
            </w:r>
            <w:r>
              <w:rPr>
                <w:sz w:val="22"/>
              </w:rPr>
              <w:br/>
              <w:t>ISO 2409:2020</w:t>
            </w:r>
          </w:p>
        </w:tc>
        <w:tc>
          <w:tcPr>
            <w:tcW w:w="730" w:type="pct"/>
            <w:vMerge/>
          </w:tcPr>
          <w:p w14:paraId="56BCC3FF" w14:textId="77777777" w:rsidR="00871570" w:rsidRDefault="00871570"/>
        </w:tc>
        <w:tc>
          <w:tcPr>
            <w:tcW w:w="815" w:type="pct"/>
            <w:vMerge/>
          </w:tcPr>
          <w:p w14:paraId="22B7F2DE" w14:textId="77777777" w:rsidR="00871570" w:rsidRDefault="00871570"/>
        </w:tc>
      </w:tr>
      <w:tr w:rsidR="00871570" w14:paraId="140B2FF2" w14:textId="77777777">
        <w:tc>
          <w:tcPr>
            <w:tcW w:w="290" w:type="pct"/>
          </w:tcPr>
          <w:p w14:paraId="6DF33D0B" w14:textId="77777777" w:rsidR="00871570" w:rsidRDefault="009735FF">
            <w:pPr>
              <w:ind w:left="-84" w:right="-84"/>
            </w:pPr>
            <w:r>
              <w:rPr>
                <w:sz w:val="22"/>
              </w:rPr>
              <w:t>1.31*</w:t>
            </w:r>
          </w:p>
        </w:tc>
        <w:tc>
          <w:tcPr>
            <w:tcW w:w="680" w:type="pct"/>
            <w:vMerge/>
          </w:tcPr>
          <w:p w14:paraId="2779AFCE" w14:textId="77777777" w:rsidR="00871570" w:rsidRDefault="00871570"/>
        </w:tc>
        <w:tc>
          <w:tcPr>
            <w:tcW w:w="530" w:type="pct"/>
            <w:vMerge/>
          </w:tcPr>
          <w:p w14:paraId="025A3F64" w14:textId="77777777" w:rsidR="00871570" w:rsidRDefault="00871570"/>
        </w:tc>
        <w:tc>
          <w:tcPr>
            <w:tcW w:w="870" w:type="pct"/>
          </w:tcPr>
          <w:p w14:paraId="5B3E92BA" w14:textId="77777777" w:rsidR="00871570" w:rsidRDefault="009735FF">
            <w:pPr>
              <w:ind w:left="-84" w:right="-84"/>
            </w:pPr>
            <w:r>
              <w:rPr>
                <w:sz w:val="22"/>
              </w:rPr>
              <w:t>Адгезия</w:t>
            </w:r>
          </w:p>
        </w:tc>
        <w:tc>
          <w:tcPr>
            <w:tcW w:w="1070" w:type="pct"/>
          </w:tcPr>
          <w:p w14:paraId="0A8FDAA5" w14:textId="77777777" w:rsidR="00871570" w:rsidRDefault="009735FF">
            <w:pPr>
              <w:ind w:left="-84" w:right="-84"/>
            </w:pPr>
            <w:r>
              <w:rPr>
                <w:sz w:val="22"/>
              </w:rPr>
              <w:t>ISO 12944-6:2018;</w:t>
            </w:r>
            <w:r>
              <w:rPr>
                <w:sz w:val="22"/>
              </w:rPr>
              <w:br/>
              <w:t>ISO 4624:2023</w:t>
            </w:r>
          </w:p>
        </w:tc>
        <w:tc>
          <w:tcPr>
            <w:tcW w:w="730" w:type="pct"/>
            <w:vMerge/>
          </w:tcPr>
          <w:p w14:paraId="4BC393BA" w14:textId="77777777" w:rsidR="00871570" w:rsidRDefault="00871570"/>
        </w:tc>
        <w:tc>
          <w:tcPr>
            <w:tcW w:w="815" w:type="pct"/>
            <w:vMerge/>
          </w:tcPr>
          <w:p w14:paraId="290731B8" w14:textId="77777777" w:rsidR="00871570" w:rsidRDefault="00871570"/>
        </w:tc>
      </w:tr>
      <w:tr w:rsidR="00871570" w14:paraId="617001C3" w14:textId="77777777">
        <w:tc>
          <w:tcPr>
            <w:tcW w:w="290" w:type="pct"/>
          </w:tcPr>
          <w:p w14:paraId="0C3B1110" w14:textId="77777777" w:rsidR="00871570" w:rsidRDefault="009735FF">
            <w:pPr>
              <w:ind w:left="-84" w:right="-84"/>
            </w:pPr>
            <w:r>
              <w:rPr>
                <w:sz w:val="22"/>
              </w:rPr>
              <w:t>1.32*</w:t>
            </w:r>
          </w:p>
        </w:tc>
        <w:tc>
          <w:tcPr>
            <w:tcW w:w="680" w:type="pct"/>
            <w:vMerge/>
          </w:tcPr>
          <w:p w14:paraId="510A447D" w14:textId="77777777" w:rsidR="00871570" w:rsidRDefault="00871570"/>
        </w:tc>
        <w:tc>
          <w:tcPr>
            <w:tcW w:w="530" w:type="pct"/>
            <w:vMerge w:val="restart"/>
          </w:tcPr>
          <w:p w14:paraId="11F259A9" w14:textId="77777777" w:rsidR="00871570" w:rsidRDefault="009735FF">
            <w:pPr>
              <w:ind w:left="-84" w:right="-84"/>
            </w:pPr>
            <w:r>
              <w:rPr>
                <w:sz w:val="22"/>
              </w:rPr>
              <w:t>20.30/26.080</w:t>
            </w:r>
          </w:p>
        </w:tc>
        <w:tc>
          <w:tcPr>
            <w:tcW w:w="870" w:type="pct"/>
          </w:tcPr>
          <w:p w14:paraId="1966719A" w14:textId="77777777" w:rsidR="00871570" w:rsidRDefault="009735FF">
            <w:pPr>
              <w:ind w:left="-84" w:right="-84"/>
            </w:pPr>
            <w:r>
              <w:rPr>
                <w:sz w:val="22"/>
              </w:rPr>
              <w:t>Коррозионные испытания в искусственных атмосферах. Испытания в солевом тумане.</w:t>
            </w:r>
          </w:p>
        </w:tc>
        <w:tc>
          <w:tcPr>
            <w:tcW w:w="1070" w:type="pct"/>
          </w:tcPr>
          <w:p w14:paraId="0A20E62F" w14:textId="77777777" w:rsidR="00871570" w:rsidRDefault="009735FF">
            <w:pPr>
              <w:ind w:left="-84" w:right="-84"/>
            </w:pPr>
            <w:r>
              <w:rPr>
                <w:sz w:val="22"/>
              </w:rPr>
              <w:t>СТБ ISO 12944-6-2009;</w:t>
            </w:r>
            <w:r>
              <w:rPr>
                <w:sz w:val="22"/>
              </w:rPr>
              <w:br/>
              <w:t>СТБ ISO 9227-2018</w:t>
            </w:r>
          </w:p>
        </w:tc>
        <w:tc>
          <w:tcPr>
            <w:tcW w:w="730" w:type="pct"/>
            <w:vMerge/>
          </w:tcPr>
          <w:p w14:paraId="2B2B4642" w14:textId="77777777" w:rsidR="00871570" w:rsidRDefault="00871570"/>
        </w:tc>
        <w:tc>
          <w:tcPr>
            <w:tcW w:w="815" w:type="pct"/>
            <w:vMerge/>
          </w:tcPr>
          <w:p w14:paraId="363319C2" w14:textId="77777777" w:rsidR="00871570" w:rsidRDefault="00871570"/>
        </w:tc>
      </w:tr>
      <w:tr w:rsidR="00871570" w14:paraId="0CF13307" w14:textId="77777777">
        <w:tc>
          <w:tcPr>
            <w:tcW w:w="290" w:type="pct"/>
          </w:tcPr>
          <w:p w14:paraId="21009153" w14:textId="77777777" w:rsidR="00871570" w:rsidRDefault="009735FF">
            <w:pPr>
              <w:ind w:left="-84" w:right="-84"/>
            </w:pPr>
            <w:r>
              <w:rPr>
                <w:sz w:val="22"/>
              </w:rPr>
              <w:t>1.33*</w:t>
            </w:r>
          </w:p>
        </w:tc>
        <w:tc>
          <w:tcPr>
            <w:tcW w:w="680" w:type="pct"/>
            <w:vMerge/>
          </w:tcPr>
          <w:p w14:paraId="2DD3DDD1" w14:textId="77777777" w:rsidR="00871570" w:rsidRDefault="00871570"/>
        </w:tc>
        <w:tc>
          <w:tcPr>
            <w:tcW w:w="530" w:type="pct"/>
            <w:vMerge/>
          </w:tcPr>
          <w:p w14:paraId="33F16B66" w14:textId="77777777" w:rsidR="00871570" w:rsidRDefault="00871570"/>
        </w:tc>
        <w:tc>
          <w:tcPr>
            <w:tcW w:w="870" w:type="pct"/>
          </w:tcPr>
          <w:p w14:paraId="4FB2050A" w14:textId="77777777" w:rsidR="00871570" w:rsidRDefault="009735FF">
            <w:pPr>
              <w:ind w:left="-84" w:right="-84"/>
            </w:pPr>
            <w:r>
              <w:rPr>
                <w:sz w:val="22"/>
              </w:rPr>
              <w:t>Определение стойкости к воздействию влажности. Конденсация (одностороннее воздействие)</w:t>
            </w:r>
          </w:p>
        </w:tc>
        <w:tc>
          <w:tcPr>
            <w:tcW w:w="1070" w:type="pct"/>
          </w:tcPr>
          <w:p w14:paraId="7B783A6E" w14:textId="77777777" w:rsidR="00871570" w:rsidRDefault="009735FF">
            <w:pPr>
              <w:ind w:left="-84" w:right="-84"/>
            </w:pPr>
            <w:r>
              <w:rPr>
                <w:sz w:val="22"/>
              </w:rPr>
              <w:t>СТБ ISO 12944-6-2009;</w:t>
            </w:r>
            <w:r>
              <w:rPr>
                <w:sz w:val="22"/>
              </w:rPr>
              <w:br/>
              <w:t>СТБ ISO 6270-1-2018</w:t>
            </w:r>
          </w:p>
        </w:tc>
        <w:tc>
          <w:tcPr>
            <w:tcW w:w="730" w:type="pct"/>
            <w:vMerge/>
          </w:tcPr>
          <w:p w14:paraId="4E667A15" w14:textId="77777777" w:rsidR="00871570" w:rsidRDefault="00871570"/>
        </w:tc>
        <w:tc>
          <w:tcPr>
            <w:tcW w:w="815" w:type="pct"/>
            <w:vMerge/>
          </w:tcPr>
          <w:p w14:paraId="4C6655AA" w14:textId="77777777" w:rsidR="00871570" w:rsidRDefault="00871570"/>
        </w:tc>
      </w:tr>
      <w:tr w:rsidR="00871570" w14:paraId="66B016E4" w14:textId="77777777">
        <w:tc>
          <w:tcPr>
            <w:tcW w:w="290" w:type="pct"/>
          </w:tcPr>
          <w:p w14:paraId="1C3F45F9" w14:textId="77777777" w:rsidR="00871570" w:rsidRDefault="009735FF">
            <w:pPr>
              <w:ind w:left="-84" w:right="-84"/>
            </w:pPr>
            <w:r>
              <w:rPr>
                <w:sz w:val="22"/>
              </w:rPr>
              <w:t>1.34*</w:t>
            </w:r>
          </w:p>
        </w:tc>
        <w:tc>
          <w:tcPr>
            <w:tcW w:w="680" w:type="pct"/>
            <w:vMerge/>
          </w:tcPr>
          <w:p w14:paraId="426C1E4D" w14:textId="77777777" w:rsidR="00871570" w:rsidRDefault="00871570"/>
        </w:tc>
        <w:tc>
          <w:tcPr>
            <w:tcW w:w="530" w:type="pct"/>
            <w:vMerge w:val="restart"/>
          </w:tcPr>
          <w:p w14:paraId="48D33655" w14:textId="77777777" w:rsidR="00871570" w:rsidRDefault="009735FF">
            <w:pPr>
              <w:ind w:left="-84" w:right="-84"/>
            </w:pPr>
            <w:r>
              <w:rPr>
                <w:sz w:val="22"/>
              </w:rPr>
              <w:t>20.30/11.116</w:t>
            </w:r>
          </w:p>
        </w:tc>
        <w:tc>
          <w:tcPr>
            <w:tcW w:w="870" w:type="pct"/>
          </w:tcPr>
          <w:p w14:paraId="69D823DB" w14:textId="77777777" w:rsidR="00871570" w:rsidRDefault="009735FF">
            <w:pPr>
              <w:ind w:left="-84" w:right="-84"/>
            </w:pPr>
            <w:r>
              <w:rPr>
                <w:sz w:val="22"/>
              </w:rPr>
              <w:t>Внешний вид покрытий</w:t>
            </w:r>
          </w:p>
        </w:tc>
        <w:tc>
          <w:tcPr>
            <w:tcW w:w="1070" w:type="pct"/>
          </w:tcPr>
          <w:p w14:paraId="23E4859E" w14:textId="77777777" w:rsidR="00871570" w:rsidRDefault="009735FF">
            <w:pPr>
              <w:ind w:left="-84" w:right="-84"/>
            </w:pPr>
            <w:r>
              <w:rPr>
                <w:sz w:val="22"/>
              </w:rPr>
              <w:t>СТБ ISO 12944-6-2009;</w:t>
            </w:r>
            <w:r>
              <w:rPr>
                <w:sz w:val="22"/>
              </w:rPr>
              <w:br/>
              <w:t>СТБ ISO 4628-1-2018</w:t>
            </w:r>
          </w:p>
        </w:tc>
        <w:tc>
          <w:tcPr>
            <w:tcW w:w="730" w:type="pct"/>
            <w:vMerge/>
          </w:tcPr>
          <w:p w14:paraId="10E6B7F2" w14:textId="77777777" w:rsidR="00871570" w:rsidRDefault="00871570"/>
        </w:tc>
        <w:tc>
          <w:tcPr>
            <w:tcW w:w="815" w:type="pct"/>
            <w:vMerge/>
          </w:tcPr>
          <w:p w14:paraId="7E2B8591" w14:textId="77777777" w:rsidR="00871570" w:rsidRDefault="00871570"/>
        </w:tc>
      </w:tr>
      <w:tr w:rsidR="00871570" w14:paraId="7848E194" w14:textId="77777777">
        <w:tc>
          <w:tcPr>
            <w:tcW w:w="290" w:type="pct"/>
          </w:tcPr>
          <w:p w14:paraId="0C6B158D" w14:textId="77777777" w:rsidR="00871570" w:rsidRDefault="009735FF">
            <w:pPr>
              <w:ind w:left="-84" w:right="-84"/>
            </w:pPr>
            <w:r>
              <w:rPr>
                <w:sz w:val="22"/>
              </w:rPr>
              <w:t>1.35*</w:t>
            </w:r>
          </w:p>
        </w:tc>
        <w:tc>
          <w:tcPr>
            <w:tcW w:w="680" w:type="pct"/>
            <w:vMerge/>
          </w:tcPr>
          <w:p w14:paraId="03268B35" w14:textId="77777777" w:rsidR="00871570" w:rsidRDefault="00871570"/>
        </w:tc>
        <w:tc>
          <w:tcPr>
            <w:tcW w:w="530" w:type="pct"/>
            <w:vMerge/>
          </w:tcPr>
          <w:p w14:paraId="78B72094" w14:textId="77777777" w:rsidR="00871570" w:rsidRDefault="00871570"/>
        </w:tc>
        <w:tc>
          <w:tcPr>
            <w:tcW w:w="870" w:type="pct"/>
          </w:tcPr>
          <w:p w14:paraId="2469D40B" w14:textId="77777777" w:rsidR="00871570" w:rsidRDefault="009735FF">
            <w:pPr>
              <w:ind w:left="-84" w:right="-84"/>
            </w:pPr>
            <w:r>
              <w:rPr>
                <w:sz w:val="22"/>
              </w:rPr>
              <w:t>Оценка степени образования пузырей</w:t>
            </w:r>
          </w:p>
        </w:tc>
        <w:tc>
          <w:tcPr>
            <w:tcW w:w="1070" w:type="pct"/>
          </w:tcPr>
          <w:p w14:paraId="0AF8615F" w14:textId="77777777" w:rsidR="00871570" w:rsidRDefault="009735FF">
            <w:pPr>
              <w:ind w:left="-84" w:right="-84"/>
            </w:pPr>
            <w:r>
              <w:rPr>
                <w:sz w:val="22"/>
              </w:rPr>
              <w:t>СТБ ISO 12944-6-2009;</w:t>
            </w:r>
            <w:r>
              <w:rPr>
                <w:sz w:val="22"/>
              </w:rPr>
              <w:br/>
              <w:t>СТБ ISO 4628-2-2018</w:t>
            </w:r>
          </w:p>
        </w:tc>
        <w:tc>
          <w:tcPr>
            <w:tcW w:w="730" w:type="pct"/>
            <w:vMerge/>
          </w:tcPr>
          <w:p w14:paraId="75BC35E7" w14:textId="77777777" w:rsidR="00871570" w:rsidRDefault="00871570"/>
        </w:tc>
        <w:tc>
          <w:tcPr>
            <w:tcW w:w="815" w:type="pct"/>
            <w:vMerge/>
          </w:tcPr>
          <w:p w14:paraId="506CC831" w14:textId="77777777" w:rsidR="00871570" w:rsidRDefault="00871570"/>
        </w:tc>
      </w:tr>
      <w:tr w:rsidR="00871570" w14:paraId="27F92B23" w14:textId="77777777">
        <w:tc>
          <w:tcPr>
            <w:tcW w:w="290" w:type="pct"/>
          </w:tcPr>
          <w:p w14:paraId="1F02EC8B" w14:textId="77777777" w:rsidR="00871570" w:rsidRDefault="009735FF">
            <w:pPr>
              <w:ind w:left="-84" w:right="-84"/>
            </w:pPr>
            <w:r>
              <w:rPr>
                <w:sz w:val="22"/>
              </w:rPr>
              <w:t>1.36*</w:t>
            </w:r>
          </w:p>
        </w:tc>
        <w:tc>
          <w:tcPr>
            <w:tcW w:w="680" w:type="pct"/>
            <w:vMerge/>
          </w:tcPr>
          <w:p w14:paraId="4E395B0D" w14:textId="77777777" w:rsidR="00871570" w:rsidRDefault="00871570"/>
        </w:tc>
        <w:tc>
          <w:tcPr>
            <w:tcW w:w="530" w:type="pct"/>
            <w:vMerge/>
          </w:tcPr>
          <w:p w14:paraId="0966D14D" w14:textId="77777777" w:rsidR="00871570" w:rsidRDefault="00871570"/>
        </w:tc>
        <w:tc>
          <w:tcPr>
            <w:tcW w:w="870" w:type="pct"/>
          </w:tcPr>
          <w:p w14:paraId="487826B4" w14:textId="77777777" w:rsidR="00871570" w:rsidRDefault="009735FF">
            <w:pPr>
              <w:ind w:left="-84" w:right="-84"/>
            </w:pPr>
            <w:r>
              <w:rPr>
                <w:sz w:val="22"/>
              </w:rPr>
              <w:t>Оценка степени коррозии покрытия</w:t>
            </w:r>
          </w:p>
        </w:tc>
        <w:tc>
          <w:tcPr>
            <w:tcW w:w="1070" w:type="pct"/>
          </w:tcPr>
          <w:p w14:paraId="447195EA" w14:textId="77777777" w:rsidR="00871570" w:rsidRDefault="009735FF">
            <w:pPr>
              <w:ind w:left="-84" w:right="-84"/>
            </w:pPr>
            <w:r>
              <w:rPr>
                <w:sz w:val="22"/>
              </w:rPr>
              <w:t>СТБ ISO 12944-6-2009;</w:t>
            </w:r>
            <w:r>
              <w:rPr>
                <w:sz w:val="22"/>
              </w:rPr>
              <w:br/>
              <w:t>СТБ ISO 4628-3-2018</w:t>
            </w:r>
          </w:p>
        </w:tc>
        <w:tc>
          <w:tcPr>
            <w:tcW w:w="730" w:type="pct"/>
            <w:vMerge/>
          </w:tcPr>
          <w:p w14:paraId="549119A2" w14:textId="77777777" w:rsidR="00871570" w:rsidRDefault="00871570"/>
        </w:tc>
        <w:tc>
          <w:tcPr>
            <w:tcW w:w="815" w:type="pct"/>
            <w:vMerge/>
          </w:tcPr>
          <w:p w14:paraId="5D913DB5" w14:textId="77777777" w:rsidR="00871570" w:rsidRDefault="00871570"/>
        </w:tc>
      </w:tr>
      <w:tr w:rsidR="00871570" w14:paraId="0F201AF9" w14:textId="77777777">
        <w:tc>
          <w:tcPr>
            <w:tcW w:w="290" w:type="pct"/>
          </w:tcPr>
          <w:p w14:paraId="1CF8A426" w14:textId="77777777" w:rsidR="00871570" w:rsidRDefault="009735FF">
            <w:pPr>
              <w:ind w:left="-84" w:right="-84"/>
            </w:pPr>
            <w:r>
              <w:rPr>
                <w:sz w:val="22"/>
              </w:rPr>
              <w:t>1.37*</w:t>
            </w:r>
          </w:p>
        </w:tc>
        <w:tc>
          <w:tcPr>
            <w:tcW w:w="680" w:type="pct"/>
            <w:vMerge/>
          </w:tcPr>
          <w:p w14:paraId="09BE15C2" w14:textId="77777777" w:rsidR="00871570" w:rsidRDefault="00871570"/>
        </w:tc>
        <w:tc>
          <w:tcPr>
            <w:tcW w:w="530" w:type="pct"/>
            <w:vMerge/>
          </w:tcPr>
          <w:p w14:paraId="5C555FAF" w14:textId="77777777" w:rsidR="00871570" w:rsidRDefault="00871570"/>
        </w:tc>
        <w:tc>
          <w:tcPr>
            <w:tcW w:w="870" w:type="pct"/>
          </w:tcPr>
          <w:p w14:paraId="52449CDB" w14:textId="77777777" w:rsidR="00871570" w:rsidRDefault="009735FF">
            <w:pPr>
              <w:ind w:left="-84" w:right="-84"/>
            </w:pPr>
            <w:r>
              <w:rPr>
                <w:sz w:val="22"/>
              </w:rPr>
              <w:t>Оценка степени растрескивания покрытия</w:t>
            </w:r>
          </w:p>
        </w:tc>
        <w:tc>
          <w:tcPr>
            <w:tcW w:w="1070" w:type="pct"/>
          </w:tcPr>
          <w:p w14:paraId="2D42670F" w14:textId="77777777" w:rsidR="00871570" w:rsidRDefault="009735FF">
            <w:pPr>
              <w:ind w:left="-84" w:right="-84"/>
            </w:pPr>
            <w:r>
              <w:rPr>
                <w:sz w:val="22"/>
              </w:rPr>
              <w:t>СТБ ISO 12944-6-2009;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ISO 4628-4-2018</w:t>
            </w:r>
          </w:p>
        </w:tc>
        <w:tc>
          <w:tcPr>
            <w:tcW w:w="730" w:type="pct"/>
            <w:vMerge/>
          </w:tcPr>
          <w:p w14:paraId="67787AB2" w14:textId="77777777" w:rsidR="00871570" w:rsidRDefault="00871570"/>
        </w:tc>
        <w:tc>
          <w:tcPr>
            <w:tcW w:w="815" w:type="pct"/>
            <w:vMerge/>
          </w:tcPr>
          <w:p w14:paraId="1407ED1D" w14:textId="77777777" w:rsidR="00871570" w:rsidRDefault="00871570"/>
        </w:tc>
      </w:tr>
      <w:tr w:rsidR="00871570" w14:paraId="0AEA2A5A" w14:textId="77777777">
        <w:tc>
          <w:tcPr>
            <w:tcW w:w="290" w:type="pct"/>
          </w:tcPr>
          <w:p w14:paraId="5DB78717" w14:textId="77777777" w:rsidR="00871570" w:rsidRDefault="009735FF">
            <w:pPr>
              <w:ind w:left="-84" w:right="-84"/>
            </w:pPr>
            <w:r>
              <w:rPr>
                <w:sz w:val="22"/>
              </w:rPr>
              <w:t>1.38*</w:t>
            </w:r>
          </w:p>
        </w:tc>
        <w:tc>
          <w:tcPr>
            <w:tcW w:w="680" w:type="pct"/>
            <w:vMerge/>
          </w:tcPr>
          <w:p w14:paraId="64C665E1" w14:textId="77777777" w:rsidR="00871570" w:rsidRDefault="00871570"/>
        </w:tc>
        <w:tc>
          <w:tcPr>
            <w:tcW w:w="530" w:type="pct"/>
            <w:vMerge w:val="restart"/>
          </w:tcPr>
          <w:p w14:paraId="2A3F517D" w14:textId="77777777" w:rsidR="00871570" w:rsidRDefault="009735FF">
            <w:pPr>
              <w:ind w:left="-84" w:right="-84"/>
            </w:pPr>
            <w:r>
              <w:rPr>
                <w:sz w:val="22"/>
              </w:rPr>
              <w:t>20.30/26.080</w:t>
            </w:r>
          </w:p>
        </w:tc>
        <w:tc>
          <w:tcPr>
            <w:tcW w:w="870" w:type="pct"/>
          </w:tcPr>
          <w:p w14:paraId="5A25FFB3" w14:textId="77777777" w:rsidR="00871570" w:rsidRDefault="009735FF">
            <w:pPr>
              <w:ind w:left="-84" w:right="-84"/>
            </w:pPr>
            <w:r>
              <w:rPr>
                <w:sz w:val="22"/>
              </w:rPr>
              <w:t>Водопроницаемость</w:t>
            </w:r>
          </w:p>
        </w:tc>
        <w:tc>
          <w:tcPr>
            <w:tcW w:w="1070" w:type="pct"/>
          </w:tcPr>
          <w:p w14:paraId="7ECF6751" w14:textId="77777777" w:rsidR="00871570" w:rsidRDefault="009735FF">
            <w:pPr>
              <w:ind w:left="-84" w:right="-84"/>
            </w:pPr>
            <w:r>
              <w:rPr>
                <w:sz w:val="22"/>
              </w:rPr>
              <w:t>СТБ EN 1062-3-2014</w:t>
            </w:r>
          </w:p>
        </w:tc>
        <w:tc>
          <w:tcPr>
            <w:tcW w:w="730" w:type="pct"/>
            <w:vMerge/>
          </w:tcPr>
          <w:p w14:paraId="75BB80D7" w14:textId="77777777" w:rsidR="00871570" w:rsidRDefault="00871570"/>
        </w:tc>
        <w:tc>
          <w:tcPr>
            <w:tcW w:w="815" w:type="pct"/>
            <w:vMerge/>
          </w:tcPr>
          <w:p w14:paraId="354AA008" w14:textId="77777777" w:rsidR="00871570" w:rsidRDefault="00871570"/>
        </w:tc>
      </w:tr>
      <w:tr w:rsidR="00871570" w14:paraId="0828A739" w14:textId="77777777">
        <w:trPr>
          <w:trHeight w:val="230"/>
        </w:trPr>
        <w:tc>
          <w:tcPr>
            <w:tcW w:w="290" w:type="pct"/>
            <w:vMerge w:val="restart"/>
          </w:tcPr>
          <w:p w14:paraId="54677132" w14:textId="77777777" w:rsidR="00871570" w:rsidRDefault="009735FF">
            <w:pPr>
              <w:ind w:left="-84" w:right="-84"/>
            </w:pPr>
            <w:r>
              <w:rPr>
                <w:sz w:val="22"/>
              </w:rPr>
              <w:t>1.39*</w:t>
            </w:r>
          </w:p>
        </w:tc>
        <w:tc>
          <w:tcPr>
            <w:tcW w:w="680" w:type="pct"/>
            <w:vMerge/>
          </w:tcPr>
          <w:p w14:paraId="1F6E7557" w14:textId="77777777" w:rsidR="00871570" w:rsidRDefault="00871570"/>
        </w:tc>
        <w:tc>
          <w:tcPr>
            <w:tcW w:w="530" w:type="pct"/>
            <w:vMerge/>
          </w:tcPr>
          <w:p w14:paraId="6B984CD7" w14:textId="77777777" w:rsidR="00871570" w:rsidRDefault="00871570"/>
        </w:tc>
        <w:tc>
          <w:tcPr>
            <w:tcW w:w="870" w:type="pct"/>
            <w:vMerge w:val="restart"/>
          </w:tcPr>
          <w:p w14:paraId="4CC8C3D3" w14:textId="77777777" w:rsidR="00871570" w:rsidRDefault="009735FF">
            <w:pPr>
              <w:ind w:left="-84" w:right="-84"/>
            </w:pPr>
            <w:r>
              <w:rPr>
                <w:sz w:val="22"/>
              </w:rPr>
              <w:t>Определение характеристик паропроницаемости. Метод чаши.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Определение характеристик </w:t>
            </w:r>
            <w:r>
              <w:rPr>
                <w:sz w:val="22"/>
              </w:rPr>
              <w:lastRenderedPageBreak/>
              <w:t>паропроницаемости. Метод чаши</w:t>
            </w:r>
          </w:p>
        </w:tc>
        <w:tc>
          <w:tcPr>
            <w:tcW w:w="1070" w:type="pct"/>
            <w:vMerge w:val="restart"/>
          </w:tcPr>
          <w:p w14:paraId="4D0D48E6" w14:textId="77777777" w:rsidR="00871570" w:rsidRDefault="009735FF">
            <w:pPr>
              <w:ind w:left="-84" w:right="-84"/>
            </w:pPr>
            <w:r>
              <w:rPr>
                <w:sz w:val="22"/>
              </w:rPr>
              <w:lastRenderedPageBreak/>
              <w:t>ГОСТ 33355-2015 (ISO 7783:2011);</w:t>
            </w:r>
            <w:r>
              <w:rPr>
                <w:sz w:val="22"/>
              </w:rPr>
              <w:br/>
              <w:t>СТБ ISO 7783-2025</w:t>
            </w:r>
          </w:p>
        </w:tc>
        <w:tc>
          <w:tcPr>
            <w:tcW w:w="730" w:type="pct"/>
            <w:vMerge/>
          </w:tcPr>
          <w:p w14:paraId="11B271D4" w14:textId="77777777" w:rsidR="00871570" w:rsidRDefault="00871570"/>
        </w:tc>
        <w:tc>
          <w:tcPr>
            <w:tcW w:w="815" w:type="pct"/>
            <w:vMerge/>
          </w:tcPr>
          <w:p w14:paraId="05C5966E" w14:textId="77777777" w:rsidR="00871570" w:rsidRDefault="00871570"/>
        </w:tc>
      </w:tr>
      <w:tr w:rsidR="00871570" w14:paraId="57C7D6B7" w14:textId="77777777">
        <w:tc>
          <w:tcPr>
            <w:tcW w:w="290" w:type="pct"/>
          </w:tcPr>
          <w:p w14:paraId="1AA3DE19" w14:textId="77777777" w:rsidR="00871570" w:rsidRDefault="009735FF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1B8C14E4" w14:textId="77777777" w:rsidR="00871570" w:rsidRDefault="009735FF">
            <w:pPr>
              <w:ind w:left="-84" w:right="-84"/>
            </w:pPr>
            <w:r>
              <w:rPr>
                <w:sz w:val="22"/>
              </w:rPr>
              <w:t>Материалы лакокрасочные</w:t>
            </w:r>
          </w:p>
        </w:tc>
        <w:tc>
          <w:tcPr>
            <w:tcW w:w="530" w:type="pct"/>
            <w:vMerge w:val="restart"/>
          </w:tcPr>
          <w:p w14:paraId="680A1DF5" w14:textId="77777777" w:rsidR="00871570" w:rsidRDefault="009735FF">
            <w:pPr>
              <w:ind w:left="-84" w:right="-84"/>
            </w:pPr>
            <w:r>
              <w:rPr>
                <w:sz w:val="22"/>
              </w:rPr>
              <w:t>20.30/25.120</w:t>
            </w:r>
          </w:p>
        </w:tc>
        <w:tc>
          <w:tcPr>
            <w:tcW w:w="870" w:type="pct"/>
          </w:tcPr>
          <w:p w14:paraId="672C2382" w14:textId="77777777" w:rsidR="00871570" w:rsidRDefault="009735FF">
            <w:pPr>
              <w:ind w:left="-84" w:right="-84"/>
            </w:pPr>
            <w:r>
              <w:rPr>
                <w:sz w:val="22"/>
              </w:rPr>
              <w:t>Метод экспериментального определения температуры вспышки жидкостей в закрытом тигле</w:t>
            </w:r>
          </w:p>
        </w:tc>
        <w:tc>
          <w:tcPr>
            <w:tcW w:w="1070" w:type="pct"/>
          </w:tcPr>
          <w:p w14:paraId="235B1476" w14:textId="77777777" w:rsidR="00871570" w:rsidRDefault="009735FF">
            <w:pPr>
              <w:ind w:left="-84" w:right="-84"/>
            </w:pPr>
            <w:r>
              <w:rPr>
                <w:sz w:val="22"/>
              </w:rPr>
              <w:t>ГОСТ 12.1.044-2018 п. 29</w:t>
            </w:r>
          </w:p>
        </w:tc>
        <w:tc>
          <w:tcPr>
            <w:tcW w:w="730" w:type="pct"/>
            <w:vMerge w:val="restart"/>
          </w:tcPr>
          <w:p w14:paraId="782CAB5C" w14:textId="77777777" w:rsidR="00871570" w:rsidRDefault="009735FF">
            <w:pPr>
              <w:ind w:left="-84" w:right="-84"/>
            </w:pPr>
            <w:r>
              <w:rPr>
                <w:sz w:val="22"/>
              </w:rPr>
              <w:t>ул. Игнатова, 71, 231300, г. Лида, Лидский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64B6E6F9" w14:textId="77777777" w:rsidR="00871570" w:rsidRDefault="00871570">
            <w:pPr>
              <w:ind w:left="-84" w:right="-84"/>
            </w:pPr>
          </w:p>
        </w:tc>
      </w:tr>
      <w:tr w:rsidR="00871570" w14:paraId="0FE63E25" w14:textId="77777777">
        <w:tc>
          <w:tcPr>
            <w:tcW w:w="290" w:type="pct"/>
          </w:tcPr>
          <w:p w14:paraId="288518C7" w14:textId="77777777" w:rsidR="00871570" w:rsidRDefault="009735FF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15144C28" w14:textId="77777777" w:rsidR="00871570" w:rsidRDefault="00871570"/>
        </w:tc>
        <w:tc>
          <w:tcPr>
            <w:tcW w:w="530" w:type="pct"/>
            <w:vMerge/>
          </w:tcPr>
          <w:p w14:paraId="46BA6768" w14:textId="77777777" w:rsidR="00871570" w:rsidRDefault="00871570"/>
        </w:tc>
        <w:tc>
          <w:tcPr>
            <w:tcW w:w="870" w:type="pct"/>
          </w:tcPr>
          <w:p w14:paraId="781DE88E" w14:textId="77777777" w:rsidR="00871570" w:rsidRDefault="009735FF">
            <w:pPr>
              <w:ind w:left="-84" w:right="-84"/>
            </w:pPr>
            <w:r>
              <w:rPr>
                <w:sz w:val="22"/>
              </w:rPr>
              <w:t>Метод экспериментального определения температуры вспышки жидкостей в открытом тигле</w:t>
            </w:r>
          </w:p>
        </w:tc>
        <w:tc>
          <w:tcPr>
            <w:tcW w:w="1070" w:type="pct"/>
          </w:tcPr>
          <w:p w14:paraId="2E6F7F61" w14:textId="77777777" w:rsidR="00871570" w:rsidRDefault="009735FF">
            <w:pPr>
              <w:ind w:left="-84" w:right="-84"/>
            </w:pPr>
            <w:r>
              <w:rPr>
                <w:sz w:val="22"/>
              </w:rPr>
              <w:t>ГОСТ 12.1.044-2018 п. 30</w:t>
            </w:r>
          </w:p>
        </w:tc>
        <w:tc>
          <w:tcPr>
            <w:tcW w:w="730" w:type="pct"/>
            <w:vMerge/>
          </w:tcPr>
          <w:p w14:paraId="06768661" w14:textId="77777777" w:rsidR="00871570" w:rsidRDefault="00871570"/>
        </w:tc>
        <w:tc>
          <w:tcPr>
            <w:tcW w:w="815" w:type="pct"/>
            <w:vMerge/>
          </w:tcPr>
          <w:p w14:paraId="0C0DFE6C" w14:textId="77777777" w:rsidR="00871570" w:rsidRDefault="00871570"/>
        </w:tc>
      </w:tr>
      <w:tr w:rsidR="00871570" w14:paraId="0932A911" w14:textId="77777777">
        <w:tc>
          <w:tcPr>
            <w:tcW w:w="290" w:type="pct"/>
          </w:tcPr>
          <w:p w14:paraId="0EEABACE" w14:textId="77777777" w:rsidR="00871570" w:rsidRDefault="009735FF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5E0D2E80" w14:textId="77777777" w:rsidR="00871570" w:rsidRDefault="00871570"/>
        </w:tc>
        <w:tc>
          <w:tcPr>
            <w:tcW w:w="530" w:type="pct"/>
            <w:vMerge/>
          </w:tcPr>
          <w:p w14:paraId="3ABDD126" w14:textId="77777777" w:rsidR="00871570" w:rsidRDefault="00871570"/>
        </w:tc>
        <w:tc>
          <w:tcPr>
            <w:tcW w:w="870" w:type="pct"/>
          </w:tcPr>
          <w:p w14:paraId="1F0D60D2" w14:textId="77777777" w:rsidR="00871570" w:rsidRDefault="009735FF">
            <w:pPr>
              <w:ind w:left="-84" w:right="-84"/>
            </w:pPr>
            <w:r>
              <w:rPr>
                <w:sz w:val="22"/>
              </w:rPr>
              <w:t>Метод экспериментального определения температуры воспламенения жидкостей</w:t>
            </w:r>
          </w:p>
        </w:tc>
        <w:tc>
          <w:tcPr>
            <w:tcW w:w="1070" w:type="pct"/>
          </w:tcPr>
          <w:p w14:paraId="5F480CBD" w14:textId="77777777" w:rsidR="00871570" w:rsidRDefault="009735FF">
            <w:pPr>
              <w:ind w:left="-84" w:right="-84"/>
            </w:pPr>
            <w:r>
              <w:rPr>
                <w:sz w:val="22"/>
              </w:rPr>
              <w:t>ГОСТ 12.1.044-2018 п. 28</w:t>
            </w:r>
          </w:p>
        </w:tc>
        <w:tc>
          <w:tcPr>
            <w:tcW w:w="730" w:type="pct"/>
            <w:vMerge/>
          </w:tcPr>
          <w:p w14:paraId="6A1D8E31" w14:textId="77777777" w:rsidR="00871570" w:rsidRDefault="00871570"/>
        </w:tc>
        <w:tc>
          <w:tcPr>
            <w:tcW w:w="815" w:type="pct"/>
            <w:vMerge/>
          </w:tcPr>
          <w:p w14:paraId="0AE4DE59" w14:textId="77777777" w:rsidR="00871570" w:rsidRDefault="00871570"/>
        </w:tc>
      </w:tr>
      <w:tr w:rsidR="00871570" w14:paraId="462421DC" w14:textId="77777777">
        <w:trPr>
          <w:trHeight w:val="230"/>
        </w:trPr>
        <w:tc>
          <w:tcPr>
            <w:tcW w:w="290" w:type="pct"/>
            <w:vMerge w:val="restart"/>
          </w:tcPr>
          <w:p w14:paraId="778CB582" w14:textId="77777777" w:rsidR="00871570" w:rsidRDefault="009735FF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6C1C2F3D" w14:textId="77777777" w:rsidR="00871570" w:rsidRDefault="00871570"/>
        </w:tc>
        <w:tc>
          <w:tcPr>
            <w:tcW w:w="530" w:type="pct"/>
            <w:vMerge/>
          </w:tcPr>
          <w:p w14:paraId="104D3079" w14:textId="77777777" w:rsidR="00871570" w:rsidRDefault="00871570"/>
        </w:tc>
        <w:tc>
          <w:tcPr>
            <w:tcW w:w="870" w:type="pct"/>
            <w:vMerge w:val="restart"/>
          </w:tcPr>
          <w:p w14:paraId="7C49486D" w14:textId="77777777" w:rsidR="00871570" w:rsidRDefault="009735FF">
            <w:pPr>
              <w:ind w:left="-84" w:right="-84"/>
            </w:pPr>
            <w:r>
              <w:rPr>
                <w:sz w:val="22"/>
              </w:rPr>
              <w:t>Метод экспериментального определения температуры самовоспламенения жидкостей</w:t>
            </w:r>
          </w:p>
        </w:tc>
        <w:tc>
          <w:tcPr>
            <w:tcW w:w="1070" w:type="pct"/>
            <w:vMerge w:val="restart"/>
          </w:tcPr>
          <w:p w14:paraId="226C7FD3" w14:textId="77777777" w:rsidR="00871570" w:rsidRDefault="009735FF">
            <w:pPr>
              <w:ind w:left="-84" w:right="-84"/>
            </w:pPr>
            <w:r>
              <w:rPr>
                <w:sz w:val="22"/>
              </w:rPr>
              <w:t>ГОСТ 12.1.044-2018 п. 31</w:t>
            </w:r>
          </w:p>
        </w:tc>
        <w:tc>
          <w:tcPr>
            <w:tcW w:w="730" w:type="pct"/>
            <w:vMerge/>
          </w:tcPr>
          <w:p w14:paraId="37708FCE" w14:textId="77777777" w:rsidR="00871570" w:rsidRDefault="00871570"/>
        </w:tc>
        <w:tc>
          <w:tcPr>
            <w:tcW w:w="815" w:type="pct"/>
            <w:vMerge/>
          </w:tcPr>
          <w:p w14:paraId="7449969E" w14:textId="77777777" w:rsidR="00871570" w:rsidRDefault="00871570"/>
        </w:tc>
      </w:tr>
      <w:tr w:rsidR="00871570" w14:paraId="4A011B7B" w14:textId="77777777">
        <w:tc>
          <w:tcPr>
            <w:tcW w:w="290" w:type="pct"/>
          </w:tcPr>
          <w:p w14:paraId="7333D580" w14:textId="77777777" w:rsidR="00871570" w:rsidRDefault="009735FF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269294E0" w14:textId="77777777" w:rsidR="00871570" w:rsidRDefault="009735FF">
            <w:pPr>
              <w:ind w:left="-84" w:right="-84"/>
            </w:pPr>
            <w:r>
              <w:rPr>
                <w:sz w:val="22"/>
              </w:rPr>
              <w:t>Композиции защитно-отделочные строительные</w:t>
            </w:r>
          </w:p>
        </w:tc>
        <w:tc>
          <w:tcPr>
            <w:tcW w:w="530" w:type="pct"/>
          </w:tcPr>
          <w:p w14:paraId="60661523" w14:textId="77777777" w:rsidR="00871570" w:rsidRDefault="009735FF">
            <w:pPr>
              <w:ind w:left="-84" w:right="-84"/>
            </w:pPr>
            <w:r>
              <w:rPr>
                <w:sz w:val="22"/>
              </w:rPr>
              <w:t>20.30/29.151</w:t>
            </w:r>
          </w:p>
        </w:tc>
        <w:tc>
          <w:tcPr>
            <w:tcW w:w="870" w:type="pct"/>
          </w:tcPr>
          <w:p w14:paraId="4745CFA8" w14:textId="77777777" w:rsidR="00871570" w:rsidRDefault="009735FF">
            <w:pPr>
              <w:ind w:left="-84" w:right="-84"/>
            </w:pPr>
            <w:r>
              <w:rPr>
                <w:sz w:val="22"/>
              </w:rPr>
              <w:t>Водопоглощение при капиллярном подсосе</w:t>
            </w:r>
          </w:p>
        </w:tc>
        <w:tc>
          <w:tcPr>
            <w:tcW w:w="1070" w:type="pct"/>
          </w:tcPr>
          <w:p w14:paraId="5C3C481B" w14:textId="77777777" w:rsidR="00871570" w:rsidRDefault="009735FF">
            <w:pPr>
              <w:ind w:left="-84" w:right="-84"/>
            </w:pPr>
            <w:r>
              <w:rPr>
                <w:sz w:val="22"/>
              </w:rPr>
              <w:t>СТБ 1263-2001 п. 8.13</w:t>
            </w:r>
          </w:p>
        </w:tc>
        <w:tc>
          <w:tcPr>
            <w:tcW w:w="730" w:type="pct"/>
            <w:vMerge w:val="restart"/>
          </w:tcPr>
          <w:p w14:paraId="0FA7191D" w14:textId="77777777" w:rsidR="00871570" w:rsidRDefault="009735FF">
            <w:pPr>
              <w:ind w:left="-84" w:right="-84"/>
            </w:pPr>
            <w:r>
              <w:rPr>
                <w:sz w:val="22"/>
              </w:rPr>
              <w:t>ул. Игнатова, 71, 231300, г. Лида, Лидский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187B3731" w14:textId="77777777" w:rsidR="00871570" w:rsidRDefault="00871570">
            <w:pPr>
              <w:ind w:left="-84" w:right="-84"/>
            </w:pPr>
          </w:p>
        </w:tc>
      </w:tr>
      <w:tr w:rsidR="00871570" w14:paraId="0C5CA7DE" w14:textId="77777777">
        <w:tc>
          <w:tcPr>
            <w:tcW w:w="290" w:type="pct"/>
          </w:tcPr>
          <w:p w14:paraId="27881EDE" w14:textId="77777777" w:rsidR="00871570" w:rsidRDefault="009735FF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2C14F4AE" w14:textId="77777777" w:rsidR="00871570" w:rsidRDefault="00871570"/>
        </w:tc>
        <w:tc>
          <w:tcPr>
            <w:tcW w:w="530" w:type="pct"/>
          </w:tcPr>
          <w:p w14:paraId="3AFB7C5F" w14:textId="77777777" w:rsidR="00871570" w:rsidRDefault="009735FF">
            <w:pPr>
              <w:ind w:left="-84" w:right="-84"/>
            </w:pPr>
            <w:r>
              <w:rPr>
                <w:sz w:val="22"/>
              </w:rPr>
              <w:t>20.30/26.080</w:t>
            </w:r>
          </w:p>
        </w:tc>
        <w:tc>
          <w:tcPr>
            <w:tcW w:w="870" w:type="pct"/>
          </w:tcPr>
          <w:p w14:paraId="5CDF1516" w14:textId="77777777" w:rsidR="00871570" w:rsidRDefault="009735FF">
            <w:pPr>
              <w:ind w:left="-84" w:right="-84"/>
            </w:pPr>
            <w:r>
              <w:rPr>
                <w:sz w:val="22"/>
              </w:rPr>
              <w:t>Морозостойкость покрытия</w:t>
            </w:r>
          </w:p>
        </w:tc>
        <w:tc>
          <w:tcPr>
            <w:tcW w:w="1070" w:type="pct"/>
          </w:tcPr>
          <w:p w14:paraId="7538DF41" w14:textId="77777777" w:rsidR="00871570" w:rsidRDefault="009735FF">
            <w:pPr>
              <w:ind w:left="-84" w:right="-84"/>
            </w:pPr>
            <w:r>
              <w:rPr>
                <w:sz w:val="22"/>
              </w:rPr>
              <w:t>СТБ 1263-2001 п. 8.10</w:t>
            </w:r>
          </w:p>
        </w:tc>
        <w:tc>
          <w:tcPr>
            <w:tcW w:w="730" w:type="pct"/>
            <w:vMerge/>
          </w:tcPr>
          <w:p w14:paraId="21D9C0E5" w14:textId="77777777" w:rsidR="00871570" w:rsidRDefault="00871570"/>
        </w:tc>
        <w:tc>
          <w:tcPr>
            <w:tcW w:w="815" w:type="pct"/>
            <w:vMerge/>
          </w:tcPr>
          <w:p w14:paraId="39C9C378" w14:textId="77777777" w:rsidR="00871570" w:rsidRDefault="00871570"/>
        </w:tc>
      </w:tr>
      <w:tr w:rsidR="00871570" w14:paraId="543A6D22" w14:textId="77777777">
        <w:tc>
          <w:tcPr>
            <w:tcW w:w="290" w:type="pct"/>
          </w:tcPr>
          <w:p w14:paraId="59A097E2" w14:textId="77777777" w:rsidR="00871570" w:rsidRDefault="009735FF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00EFA7B3" w14:textId="77777777" w:rsidR="00871570" w:rsidRDefault="00871570"/>
        </w:tc>
        <w:tc>
          <w:tcPr>
            <w:tcW w:w="530" w:type="pct"/>
          </w:tcPr>
          <w:p w14:paraId="05013567" w14:textId="77777777" w:rsidR="00871570" w:rsidRDefault="009735FF">
            <w:pPr>
              <w:ind w:left="-84" w:right="-84"/>
            </w:pPr>
            <w:r>
              <w:rPr>
                <w:sz w:val="22"/>
              </w:rPr>
              <w:t>20.30/29.137</w:t>
            </w:r>
          </w:p>
        </w:tc>
        <w:tc>
          <w:tcPr>
            <w:tcW w:w="870" w:type="pct"/>
          </w:tcPr>
          <w:p w14:paraId="1A6A6CD0" w14:textId="77777777" w:rsidR="00871570" w:rsidRDefault="009735FF">
            <w:pPr>
              <w:ind w:left="-84" w:right="-84"/>
            </w:pPr>
            <w:r>
              <w:rPr>
                <w:sz w:val="22"/>
              </w:rPr>
              <w:t>Коэффициент паропроницаемости покрытия</w:t>
            </w:r>
          </w:p>
        </w:tc>
        <w:tc>
          <w:tcPr>
            <w:tcW w:w="1070" w:type="pct"/>
          </w:tcPr>
          <w:p w14:paraId="7FDD35F7" w14:textId="77777777" w:rsidR="00871570" w:rsidRDefault="009735FF">
            <w:pPr>
              <w:ind w:left="-84" w:right="-84"/>
            </w:pPr>
            <w:r>
              <w:rPr>
                <w:sz w:val="22"/>
              </w:rPr>
              <w:t>СТБ 1197-2008 п.п.5.2, 5.12;</w:t>
            </w:r>
            <w:r>
              <w:rPr>
                <w:sz w:val="22"/>
              </w:rPr>
              <w:br/>
              <w:t>СТБ 1263-2001 п.8.11</w:t>
            </w:r>
          </w:p>
        </w:tc>
        <w:tc>
          <w:tcPr>
            <w:tcW w:w="730" w:type="pct"/>
            <w:vMerge/>
          </w:tcPr>
          <w:p w14:paraId="646C53D3" w14:textId="77777777" w:rsidR="00871570" w:rsidRDefault="00871570"/>
        </w:tc>
        <w:tc>
          <w:tcPr>
            <w:tcW w:w="815" w:type="pct"/>
            <w:vMerge/>
          </w:tcPr>
          <w:p w14:paraId="2AD8A4E3" w14:textId="77777777" w:rsidR="00871570" w:rsidRDefault="00871570"/>
        </w:tc>
      </w:tr>
      <w:tr w:rsidR="00871570" w14:paraId="5552876E" w14:textId="77777777">
        <w:tc>
          <w:tcPr>
            <w:tcW w:w="290" w:type="pct"/>
          </w:tcPr>
          <w:p w14:paraId="607994EE" w14:textId="77777777" w:rsidR="00871570" w:rsidRDefault="009735FF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/>
          </w:tcPr>
          <w:p w14:paraId="335357A9" w14:textId="77777777" w:rsidR="00871570" w:rsidRDefault="00871570"/>
        </w:tc>
        <w:tc>
          <w:tcPr>
            <w:tcW w:w="530" w:type="pct"/>
          </w:tcPr>
          <w:p w14:paraId="1F56C923" w14:textId="77777777" w:rsidR="00871570" w:rsidRDefault="009735FF">
            <w:pPr>
              <w:ind w:left="-84" w:right="-84"/>
            </w:pPr>
            <w:r>
              <w:rPr>
                <w:sz w:val="22"/>
              </w:rPr>
              <w:t>20.30/26.080</w:t>
            </w:r>
          </w:p>
        </w:tc>
        <w:tc>
          <w:tcPr>
            <w:tcW w:w="870" w:type="pct"/>
          </w:tcPr>
          <w:p w14:paraId="5F6EF5EA" w14:textId="77777777" w:rsidR="00871570" w:rsidRDefault="009735FF">
            <w:pPr>
              <w:ind w:left="-84" w:right="-84"/>
            </w:pPr>
            <w:r>
              <w:rPr>
                <w:sz w:val="22"/>
              </w:rPr>
              <w:t>Устойчивость к воздействию переменных температур</w:t>
            </w:r>
          </w:p>
        </w:tc>
        <w:tc>
          <w:tcPr>
            <w:tcW w:w="1070" w:type="pct"/>
          </w:tcPr>
          <w:p w14:paraId="3EDD06AC" w14:textId="77777777" w:rsidR="00871570" w:rsidRDefault="009735FF">
            <w:pPr>
              <w:ind w:left="-84" w:right="-84"/>
            </w:pPr>
            <w:r>
              <w:rPr>
                <w:sz w:val="22"/>
              </w:rPr>
              <w:t>ГОСТ 27037-86;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1197-2008 п.п.5.2, 5.15</w:t>
            </w:r>
          </w:p>
        </w:tc>
        <w:tc>
          <w:tcPr>
            <w:tcW w:w="730" w:type="pct"/>
            <w:vMerge/>
          </w:tcPr>
          <w:p w14:paraId="4055C735" w14:textId="77777777" w:rsidR="00871570" w:rsidRDefault="00871570"/>
        </w:tc>
        <w:tc>
          <w:tcPr>
            <w:tcW w:w="815" w:type="pct"/>
            <w:vMerge/>
          </w:tcPr>
          <w:p w14:paraId="35C8041C" w14:textId="77777777" w:rsidR="00871570" w:rsidRDefault="00871570"/>
        </w:tc>
      </w:tr>
      <w:tr w:rsidR="00871570" w14:paraId="038883AB" w14:textId="77777777">
        <w:trPr>
          <w:trHeight w:val="230"/>
        </w:trPr>
        <w:tc>
          <w:tcPr>
            <w:tcW w:w="290" w:type="pct"/>
            <w:vMerge w:val="restart"/>
          </w:tcPr>
          <w:p w14:paraId="5A2257F5" w14:textId="77777777" w:rsidR="00871570" w:rsidRDefault="009735FF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/>
          </w:tcPr>
          <w:p w14:paraId="72953967" w14:textId="77777777" w:rsidR="00871570" w:rsidRDefault="00871570"/>
        </w:tc>
        <w:tc>
          <w:tcPr>
            <w:tcW w:w="530" w:type="pct"/>
            <w:vMerge w:val="restart"/>
          </w:tcPr>
          <w:p w14:paraId="61C817BB" w14:textId="77777777" w:rsidR="00871570" w:rsidRDefault="009735FF">
            <w:pPr>
              <w:ind w:left="-84" w:right="-84"/>
            </w:pPr>
            <w:r>
              <w:rPr>
                <w:sz w:val="22"/>
              </w:rPr>
              <w:t>20.30/26.095</w:t>
            </w:r>
          </w:p>
        </w:tc>
        <w:tc>
          <w:tcPr>
            <w:tcW w:w="870" w:type="pct"/>
            <w:vMerge w:val="restart"/>
          </w:tcPr>
          <w:p w14:paraId="54434FC0" w14:textId="77777777" w:rsidR="00871570" w:rsidRDefault="009735FF">
            <w:pPr>
              <w:ind w:left="-84" w:right="-84"/>
            </w:pPr>
            <w:r>
              <w:rPr>
                <w:sz w:val="22"/>
              </w:rPr>
              <w:t>Адгезия покрытия (метод испытания по силе отрыва)</w:t>
            </w:r>
          </w:p>
        </w:tc>
        <w:tc>
          <w:tcPr>
            <w:tcW w:w="1070" w:type="pct"/>
            <w:vMerge w:val="restart"/>
          </w:tcPr>
          <w:p w14:paraId="35576B64" w14:textId="77777777" w:rsidR="00871570" w:rsidRDefault="009735FF">
            <w:pPr>
              <w:ind w:left="-84" w:right="-84"/>
            </w:pPr>
            <w:r>
              <w:rPr>
                <w:sz w:val="22"/>
              </w:rPr>
              <w:t>ГОСТ 28574-2014 п.5;</w:t>
            </w:r>
            <w:r>
              <w:rPr>
                <w:sz w:val="22"/>
              </w:rPr>
              <w:br/>
              <w:t>СТБ 1263-2001 п. 8.9</w:t>
            </w:r>
          </w:p>
        </w:tc>
        <w:tc>
          <w:tcPr>
            <w:tcW w:w="730" w:type="pct"/>
            <w:vMerge/>
          </w:tcPr>
          <w:p w14:paraId="75BFB1B8" w14:textId="77777777" w:rsidR="00871570" w:rsidRDefault="00871570"/>
        </w:tc>
        <w:tc>
          <w:tcPr>
            <w:tcW w:w="815" w:type="pct"/>
            <w:vMerge/>
          </w:tcPr>
          <w:p w14:paraId="5611CA3E" w14:textId="77777777" w:rsidR="00871570" w:rsidRDefault="00871570"/>
        </w:tc>
      </w:tr>
      <w:tr w:rsidR="00871570" w14:paraId="648A6C30" w14:textId="77777777">
        <w:tc>
          <w:tcPr>
            <w:tcW w:w="290" w:type="pct"/>
          </w:tcPr>
          <w:p w14:paraId="272FF41D" w14:textId="77777777" w:rsidR="00871570" w:rsidRDefault="009735FF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75B4D0D4" w14:textId="77777777" w:rsidR="00871570" w:rsidRDefault="009735FF">
            <w:pPr>
              <w:ind w:left="-84" w:right="-84"/>
            </w:pPr>
            <w:r>
              <w:rPr>
                <w:sz w:val="22"/>
              </w:rPr>
              <w:t xml:space="preserve">Химические вещества, </w:t>
            </w:r>
            <w:r>
              <w:rPr>
                <w:sz w:val="22"/>
              </w:rPr>
              <w:lastRenderedPageBreak/>
              <w:t>химическая продукция</w:t>
            </w:r>
          </w:p>
        </w:tc>
        <w:tc>
          <w:tcPr>
            <w:tcW w:w="530" w:type="pct"/>
            <w:vMerge w:val="restart"/>
          </w:tcPr>
          <w:p w14:paraId="34BC3C1E" w14:textId="77777777" w:rsidR="00871570" w:rsidRDefault="009735FF">
            <w:pPr>
              <w:ind w:left="-84" w:right="-84"/>
            </w:pPr>
            <w:r>
              <w:rPr>
                <w:sz w:val="22"/>
              </w:rPr>
              <w:lastRenderedPageBreak/>
              <w:t>20.59/25.120</w:t>
            </w:r>
          </w:p>
        </w:tc>
        <w:tc>
          <w:tcPr>
            <w:tcW w:w="870" w:type="pct"/>
          </w:tcPr>
          <w:p w14:paraId="345B2257" w14:textId="77777777" w:rsidR="00871570" w:rsidRDefault="009735FF">
            <w:pPr>
              <w:ind w:left="-84" w:right="-84"/>
            </w:pPr>
            <w:r>
              <w:rPr>
                <w:sz w:val="22"/>
              </w:rPr>
              <w:t xml:space="preserve">Метод экспериментального </w:t>
            </w:r>
            <w:r>
              <w:rPr>
                <w:sz w:val="22"/>
              </w:rPr>
              <w:lastRenderedPageBreak/>
              <w:t>определения температуры вспышки жидкостей в закрытом тигле</w:t>
            </w:r>
          </w:p>
        </w:tc>
        <w:tc>
          <w:tcPr>
            <w:tcW w:w="1070" w:type="pct"/>
          </w:tcPr>
          <w:p w14:paraId="27413C79" w14:textId="77777777" w:rsidR="00871570" w:rsidRDefault="009735FF">
            <w:pPr>
              <w:ind w:left="-84" w:right="-84"/>
            </w:pPr>
            <w:r>
              <w:rPr>
                <w:sz w:val="22"/>
              </w:rPr>
              <w:lastRenderedPageBreak/>
              <w:t>ГОСТ 12.1.044-2018 п. 29</w:t>
            </w:r>
          </w:p>
        </w:tc>
        <w:tc>
          <w:tcPr>
            <w:tcW w:w="730" w:type="pct"/>
            <w:vMerge w:val="restart"/>
          </w:tcPr>
          <w:p w14:paraId="0CB9B1C5" w14:textId="77777777" w:rsidR="00871570" w:rsidRDefault="009735FF">
            <w:pPr>
              <w:ind w:left="-84" w:right="-84"/>
            </w:pPr>
            <w:r>
              <w:rPr>
                <w:sz w:val="22"/>
              </w:rPr>
              <w:t xml:space="preserve">ул. Игнатова, 71, 231300, г. Лида, </w:t>
            </w:r>
            <w:r>
              <w:rPr>
                <w:sz w:val="22"/>
              </w:rPr>
              <w:lastRenderedPageBreak/>
              <w:t>Лидский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4AE594CD" w14:textId="77777777" w:rsidR="00871570" w:rsidRDefault="00871570">
            <w:pPr>
              <w:ind w:left="-84" w:right="-84"/>
            </w:pPr>
          </w:p>
        </w:tc>
      </w:tr>
      <w:tr w:rsidR="00871570" w14:paraId="5DA4A9B4" w14:textId="77777777">
        <w:tc>
          <w:tcPr>
            <w:tcW w:w="290" w:type="pct"/>
          </w:tcPr>
          <w:p w14:paraId="2D6566F9" w14:textId="77777777" w:rsidR="00871570" w:rsidRDefault="009735FF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262C29C3" w14:textId="77777777" w:rsidR="00871570" w:rsidRDefault="00871570"/>
        </w:tc>
        <w:tc>
          <w:tcPr>
            <w:tcW w:w="530" w:type="pct"/>
            <w:vMerge/>
          </w:tcPr>
          <w:p w14:paraId="074AE660" w14:textId="77777777" w:rsidR="00871570" w:rsidRDefault="00871570"/>
        </w:tc>
        <w:tc>
          <w:tcPr>
            <w:tcW w:w="870" w:type="pct"/>
          </w:tcPr>
          <w:p w14:paraId="5F749DC1" w14:textId="77777777" w:rsidR="00871570" w:rsidRDefault="009735FF">
            <w:pPr>
              <w:ind w:left="-84" w:right="-84"/>
            </w:pPr>
            <w:r>
              <w:rPr>
                <w:sz w:val="22"/>
              </w:rPr>
              <w:t>Метод экспериментального определения температуры вспышки жидкостей в открытом тигле</w:t>
            </w:r>
          </w:p>
        </w:tc>
        <w:tc>
          <w:tcPr>
            <w:tcW w:w="1070" w:type="pct"/>
          </w:tcPr>
          <w:p w14:paraId="17D4EDC0" w14:textId="77777777" w:rsidR="00871570" w:rsidRDefault="009735FF">
            <w:pPr>
              <w:ind w:left="-84" w:right="-84"/>
            </w:pPr>
            <w:r>
              <w:rPr>
                <w:sz w:val="22"/>
              </w:rPr>
              <w:t>ГОСТ 12.1.044-2018 п. 30</w:t>
            </w:r>
          </w:p>
        </w:tc>
        <w:tc>
          <w:tcPr>
            <w:tcW w:w="730" w:type="pct"/>
            <w:vMerge/>
          </w:tcPr>
          <w:p w14:paraId="5EB1A328" w14:textId="77777777" w:rsidR="00871570" w:rsidRDefault="00871570"/>
        </w:tc>
        <w:tc>
          <w:tcPr>
            <w:tcW w:w="815" w:type="pct"/>
            <w:vMerge/>
          </w:tcPr>
          <w:p w14:paraId="5FCD2F83" w14:textId="77777777" w:rsidR="00871570" w:rsidRDefault="00871570"/>
        </w:tc>
      </w:tr>
      <w:tr w:rsidR="00871570" w14:paraId="28563638" w14:textId="77777777">
        <w:tc>
          <w:tcPr>
            <w:tcW w:w="290" w:type="pct"/>
          </w:tcPr>
          <w:p w14:paraId="110F3490" w14:textId="77777777" w:rsidR="00871570" w:rsidRDefault="009735FF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/>
          </w:tcPr>
          <w:p w14:paraId="0F602772" w14:textId="77777777" w:rsidR="00871570" w:rsidRDefault="00871570"/>
        </w:tc>
        <w:tc>
          <w:tcPr>
            <w:tcW w:w="530" w:type="pct"/>
            <w:vMerge/>
          </w:tcPr>
          <w:p w14:paraId="76D5FD8D" w14:textId="77777777" w:rsidR="00871570" w:rsidRDefault="00871570"/>
        </w:tc>
        <w:tc>
          <w:tcPr>
            <w:tcW w:w="870" w:type="pct"/>
          </w:tcPr>
          <w:p w14:paraId="0A6D12D2" w14:textId="77777777" w:rsidR="00871570" w:rsidRDefault="009735FF">
            <w:pPr>
              <w:ind w:left="-84" w:right="-84"/>
            </w:pPr>
            <w:r>
              <w:rPr>
                <w:sz w:val="22"/>
              </w:rPr>
              <w:t>Метод экспериментального определения температуры воспламенения жидкостей</w:t>
            </w:r>
          </w:p>
        </w:tc>
        <w:tc>
          <w:tcPr>
            <w:tcW w:w="1070" w:type="pct"/>
          </w:tcPr>
          <w:p w14:paraId="1577BADD" w14:textId="77777777" w:rsidR="00871570" w:rsidRDefault="009735FF">
            <w:pPr>
              <w:ind w:left="-84" w:right="-84"/>
            </w:pPr>
            <w:r>
              <w:rPr>
                <w:sz w:val="22"/>
              </w:rPr>
              <w:t>ГОСТ 12.1.044-2018 п. 28</w:t>
            </w:r>
          </w:p>
        </w:tc>
        <w:tc>
          <w:tcPr>
            <w:tcW w:w="730" w:type="pct"/>
            <w:vMerge/>
          </w:tcPr>
          <w:p w14:paraId="2D486915" w14:textId="77777777" w:rsidR="00871570" w:rsidRDefault="00871570"/>
        </w:tc>
        <w:tc>
          <w:tcPr>
            <w:tcW w:w="815" w:type="pct"/>
            <w:vMerge/>
          </w:tcPr>
          <w:p w14:paraId="4DF41854" w14:textId="77777777" w:rsidR="00871570" w:rsidRDefault="00871570"/>
        </w:tc>
      </w:tr>
      <w:tr w:rsidR="00871570" w14:paraId="260BFE41" w14:textId="77777777">
        <w:trPr>
          <w:trHeight w:val="230"/>
        </w:trPr>
        <w:tc>
          <w:tcPr>
            <w:tcW w:w="290" w:type="pct"/>
            <w:vMerge w:val="restart"/>
          </w:tcPr>
          <w:p w14:paraId="0E6AC4CF" w14:textId="77777777" w:rsidR="00871570" w:rsidRDefault="009735FF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/>
          </w:tcPr>
          <w:p w14:paraId="310CF119" w14:textId="77777777" w:rsidR="00871570" w:rsidRDefault="00871570"/>
        </w:tc>
        <w:tc>
          <w:tcPr>
            <w:tcW w:w="530" w:type="pct"/>
            <w:vMerge/>
          </w:tcPr>
          <w:p w14:paraId="588A12E3" w14:textId="77777777" w:rsidR="00871570" w:rsidRDefault="00871570"/>
        </w:tc>
        <w:tc>
          <w:tcPr>
            <w:tcW w:w="870" w:type="pct"/>
            <w:vMerge w:val="restart"/>
          </w:tcPr>
          <w:p w14:paraId="44038141" w14:textId="77777777" w:rsidR="00871570" w:rsidRDefault="009735FF">
            <w:pPr>
              <w:ind w:left="-84" w:right="-84"/>
            </w:pPr>
            <w:r>
              <w:rPr>
                <w:sz w:val="22"/>
              </w:rPr>
              <w:t>Метод экспериментального определения температуры самовоспламенения жидкостей</w:t>
            </w:r>
          </w:p>
        </w:tc>
        <w:tc>
          <w:tcPr>
            <w:tcW w:w="1070" w:type="pct"/>
            <w:vMerge w:val="restart"/>
          </w:tcPr>
          <w:p w14:paraId="55827EF1" w14:textId="77777777" w:rsidR="00871570" w:rsidRDefault="009735FF">
            <w:pPr>
              <w:ind w:left="-84" w:right="-84"/>
            </w:pPr>
            <w:r>
              <w:rPr>
                <w:sz w:val="22"/>
              </w:rPr>
              <w:t>ГОСТ 12.1.044-2018 п. 31</w:t>
            </w:r>
          </w:p>
        </w:tc>
        <w:tc>
          <w:tcPr>
            <w:tcW w:w="730" w:type="pct"/>
            <w:vMerge/>
          </w:tcPr>
          <w:p w14:paraId="0A4CC5B6" w14:textId="77777777" w:rsidR="00871570" w:rsidRDefault="00871570"/>
        </w:tc>
        <w:tc>
          <w:tcPr>
            <w:tcW w:w="815" w:type="pct"/>
            <w:vMerge/>
          </w:tcPr>
          <w:p w14:paraId="3E4988A5" w14:textId="77777777" w:rsidR="00871570" w:rsidRDefault="00871570"/>
        </w:tc>
      </w:tr>
      <w:tr w:rsidR="00871570" w14:paraId="4ACCE66D" w14:textId="77777777">
        <w:tc>
          <w:tcPr>
            <w:tcW w:w="290" w:type="pct"/>
          </w:tcPr>
          <w:p w14:paraId="3525D510" w14:textId="77777777" w:rsidR="00871570" w:rsidRDefault="009735FF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80" w:type="pct"/>
            <w:vMerge w:val="restart"/>
          </w:tcPr>
          <w:p w14:paraId="076B8B4D" w14:textId="77777777" w:rsidR="00871570" w:rsidRDefault="009735FF">
            <w:pPr>
              <w:ind w:left="-84" w:right="-84"/>
            </w:pPr>
            <w:r>
              <w:rPr>
                <w:sz w:val="22"/>
              </w:rPr>
              <w:t>Смазочные материалы, масла и специальные жидкости</w:t>
            </w:r>
          </w:p>
        </w:tc>
        <w:tc>
          <w:tcPr>
            <w:tcW w:w="530" w:type="pct"/>
            <w:vMerge w:val="restart"/>
          </w:tcPr>
          <w:p w14:paraId="43CBBD33" w14:textId="77777777" w:rsidR="00871570" w:rsidRDefault="009735FF">
            <w:pPr>
              <w:ind w:left="-84" w:right="-84"/>
            </w:pPr>
            <w:r>
              <w:rPr>
                <w:sz w:val="22"/>
              </w:rPr>
              <w:t>19.20/25.120</w:t>
            </w:r>
          </w:p>
        </w:tc>
        <w:tc>
          <w:tcPr>
            <w:tcW w:w="870" w:type="pct"/>
          </w:tcPr>
          <w:p w14:paraId="7A261827" w14:textId="77777777" w:rsidR="00871570" w:rsidRDefault="009735FF">
            <w:pPr>
              <w:ind w:left="-84" w:right="-84"/>
            </w:pPr>
            <w:r>
              <w:rPr>
                <w:sz w:val="22"/>
              </w:rPr>
              <w:t>Метод экспериментального определения температуры вспышки жидкостей в закрытом тигле</w:t>
            </w:r>
          </w:p>
        </w:tc>
        <w:tc>
          <w:tcPr>
            <w:tcW w:w="1070" w:type="pct"/>
          </w:tcPr>
          <w:p w14:paraId="22798D13" w14:textId="77777777" w:rsidR="00871570" w:rsidRDefault="009735FF">
            <w:pPr>
              <w:ind w:left="-84" w:right="-84"/>
            </w:pPr>
            <w:r>
              <w:rPr>
                <w:sz w:val="22"/>
              </w:rPr>
              <w:t>ГОСТ 12.1.044-2018 п. 29</w:t>
            </w:r>
          </w:p>
        </w:tc>
        <w:tc>
          <w:tcPr>
            <w:tcW w:w="730" w:type="pct"/>
            <w:vMerge w:val="restart"/>
          </w:tcPr>
          <w:p w14:paraId="2C25E3F3" w14:textId="77777777" w:rsidR="00871570" w:rsidRDefault="009735FF">
            <w:pPr>
              <w:ind w:left="-84" w:right="-84"/>
            </w:pPr>
            <w:r>
              <w:rPr>
                <w:sz w:val="22"/>
              </w:rPr>
              <w:t>ул. Игнатова, 71, 231300, г. Лида, Лидский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44A6B725" w14:textId="77777777" w:rsidR="00871570" w:rsidRDefault="00871570">
            <w:pPr>
              <w:ind w:left="-84" w:right="-84"/>
            </w:pPr>
          </w:p>
        </w:tc>
      </w:tr>
      <w:tr w:rsidR="00871570" w14:paraId="54ED0CFF" w14:textId="77777777">
        <w:tc>
          <w:tcPr>
            <w:tcW w:w="290" w:type="pct"/>
          </w:tcPr>
          <w:p w14:paraId="31B0B139" w14:textId="77777777" w:rsidR="00871570" w:rsidRDefault="009735FF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628BB870" w14:textId="77777777" w:rsidR="00871570" w:rsidRDefault="00871570"/>
        </w:tc>
        <w:tc>
          <w:tcPr>
            <w:tcW w:w="530" w:type="pct"/>
            <w:vMerge/>
          </w:tcPr>
          <w:p w14:paraId="252F8DA3" w14:textId="77777777" w:rsidR="00871570" w:rsidRDefault="00871570"/>
        </w:tc>
        <w:tc>
          <w:tcPr>
            <w:tcW w:w="870" w:type="pct"/>
          </w:tcPr>
          <w:p w14:paraId="2C595DBD" w14:textId="77777777" w:rsidR="00871570" w:rsidRDefault="009735FF">
            <w:pPr>
              <w:ind w:left="-84" w:right="-84"/>
            </w:pPr>
            <w:r>
              <w:rPr>
                <w:sz w:val="22"/>
              </w:rPr>
              <w:t>Метод экспериментального определения температуры вспышки жидкостей в открытом тигле</w:t>
            </w:r>
          </w:p>
        </w:tc>
        <w:tc>
          <w:tcPr>
            <w:tcW w:w="1070" w:type="pct"/>
          </w:tcPr>
          <w:p w14:paraId="7B6DE5FC" w14:textId="77777777" w:rsidR="00871570" w:rsidRDefault="009735FF">
            <w:pPr>
              <w:ind w:left="-84" w:right="-84"/>
            </w:pPr>
            <w:r>
              <w:rPr>
                <w:sz w:val="22"/>
              </w:rPr>
              <w:t>ГОСТ 12.1.044-2018 п. 30</w:t>
            </w:r>
          </w:p>
        </w:tc>
        <w:tc>
          <w:tcPr>
            <w:tcW w:w="730" w:type="pct"/>
            <w:vMerge/>
          </w:tcPr>
          <w:p w14:paraId="421CFBF1" w14:textId="77777777" w:rsidR="00871570" w:rsidRDefault="00871570"/>
        </w:tc>
        <w:tc>
          <w:tcPr>
            <w:tcW w:w="815" w:type="pct"/>
            <w:vMerge/>
          </w:tcPr>
          <w:p w14:paraId="6CFA2F14" w14:textId="77777777" w:rsidR="00871570" w:rsidRDefault="00871570"/>
        </w:tc>
      </w:tr>
      <w:tr w:rsidR="00871570" w14:paraId="7612747F" w14:textId="77777777">
        <w:tc>
          <w:tcPr>
            <w:tcW w:w="290" w:type="pct"/>
          </w:tcPr>
          <w:p w14:paraId="251880DC" w14:textId="77777777" w:rsidR="00871570" w:rsidRDefault="009735FF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/>
          </w:tcPr>
          <w:p w14:paraId="381432D1" w14:textId="77777777" w:rsidR="00871570" w:rsidRDefault="00871570"/>
        </w:tc>
        <w:tc>
          <w:tcPr>
            <w:tcW w:w="530" w:type="pct"/>
            <w:vMerge/>
          </w:tcPr>
          <w:p w14:paraId="79EE4CEC" w14:textId="77777777" w:rsidR="00871570" w:rsidRDefault="00871570"/>
        </w:tc>
        <w:tc>
          <w:tcPr>
            <w:tcW w:w="870" w:type="pct"/>
          </w:tcPr>
          <w:p w14:paraId="4609E123" w14:textId="77777777" w:rsidR="00871570" w:rsidRDefault="009735FF">
            <w:pPr>
              <w:ind w:left="-84" w:right="-84"/>
            </w:pPr>
            <w:r>
              <w:rPr>
                <w:sz w:val="22"/>
              </w:rPr>
              <w:t>Метод экспериментального определения температуры воспламенения жидкостей</w:t>
            </w:r>
          </w:p>
        </w:tc>
        <w:tc>
          <w:tcPr>
            <w:tcW w:w="1070" w:type="pct"/>
          </w:tcPr>
          <w:p w14:paraId="040EC8AC" w14:textId="77777777" w:rsidR="00871570" w:rsidRDefault="009735FF">
            <w:pPr>
              <w:ind w:left="-84" w:right="-84"/>
            </w:pPr>
            <w:r>
              <w:rPr>
                <w:sz w:val="22"/>
              </w:rPr>
              <w:t>ГОСТ 12.1.044-2018 п. 28</w:t>
            </w:r>
          </w:p>
        </w:tc>
        <w:tc>
          <w:tcPr>
            <w:tcW w:w="730" w:type="pct"/>
            <w:vMerge/>
          </w:tcPr>
          <w:p w14:paraId="46351080" w14:textId="77777777" w:rsidR="00871570" w:rsidRDefault="00871570"/>
        </w:tc>
        <w:tc>
          <w:tcPr>
            <w:tcW w:w="815" w:type="pct"/>
            <w:vMerge/>
          </w:tcPr>
          <w:p w14:paraId="7CC6EA2B" w14:textId="77777777" w:rsidR="00871570" w:rsidRDefault="00871570"/>
        </w:tc>
      </w:tr>
      <w:tr w:rsidR="00871570" w14:paraId="69137875" w14:textId="77777777">
        <w:trPr>
          <w:trHeight w:val="230"/>
        </w:trPr>
        <w:tc>
          <w:tcPr>
            <w:tcW w:w="290" w:type="pct"/>
            <w:vMerge w:val="restart"/>
          </w:tcPr>
          <w:p w14:paraId="3D0C1629" w14:textId="77777777" w:rsidR="00871570" w:rsidRDefault="009735FF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/>
          </w:tcPr>
          <w:p w14:paraId="13BAFDA3" w14:textId="77777777" w:rsidR="00871570" w:rsidRDefault="00871570"/>
        </w:tc>
        <w:tc>
          <w:tcPr>
            <w:tcW w:w="530" w:type="pct"/>
            <w:vMerge/>
          </w:tcPr>
          <w:p w14:paraId="07A1086C" w14:textId="77777777" w:rsidR="00871570" w:rsidRDefault="00871570"/>
        </w:tc>
        <w:tc>
          <w:tcPr>
            <w:tcW w:w="870" w:type="pct"/>
            <w:vMerge w:val="restart"/>
          </w:tcPr>
          <w:p w14:paraId="47CCBF2C" w14:textId="77777777" w:rsidR="00871570" w:rsidRDefault="009735FF">
            <w:pPr>
              <w:ind w:left="-84" w:right="-84"/>
            </w:pPr>
            <w:r>
              <w:rPr>
                <w:sz w:val="22"/>
              </w:rPr>
              <w:t>Метод экспериментального определения температуры самовоспламенения жидкостей</w:t>
            </w:r>
          </w:p>
        </w:tc>
        <w:tc>
          <w:tcPr>
            <w:tcW w:w="1070" w:type="pct"/>
            <w:vMerge w:val="restart"/>
          </w:tcPr>
          <w:p w14:paraId="14CECDB5" w14:textId="77777777" w:rsidR="00871570" w:rsidRDefault="009735FF">
            <w:pPr>
              <w:ind w:left="-84" w:right="-84"/>
            </w:pPr>
            <w:r>
              <w:rPr>
                <w:sz w:val="22"/>
              </w:rPr>
              <w:t>ГОСТ 12.1.044-2018 п. 31</w:t>
            </w:r>
          </w:p>
        </w:tc>
        <w:tc>
          <w:tcPr>
            <w:tcW w:w="730" w:type="pct"/>
            <w:vMerge/>
          </w:tcPr>
          <w:p w14:paraId="5CB6609C" w14:textId="77777777" w:rsidR="00871570" w:rsidRDefault="00871570"/>
        </w:tc>
        <w:tc>
          <w:tcPr>
            <w:tcW w:w="815" w:type="pct"/>
            <w:vMerge/>
          </w:tcPr>
          <w:p w14:paraId="5BA521ED" w14:textId="77777777" w:rsidR="00871570" w:rsidRDefault="00871570"/>
        </w:tc>
      </w:tr>
      <w:tr w:rsidR="00871570" w14:paraId="045B21B6" w14:textId="77777777">
        <w:tc>
          <w:tcPr>
            <w:tcW w:w="290" w:type="pct"/>
          </w:tcPr>
          <w:p w14:paraId="2B0107E8" w14:textId="77777777" w:rsidR="00871570" w:rsidRDefault="009735FF">
            <w:pPr>
              <w:ind w:left="-84" w:right="-84"/>
            </w:pPr>
            <w:r>
              <w:rPr>
                <w:sz w:val="22"/>
              </w:rPr>
              <w:lastRenderedPageBreak/>
              <w:t>6.1*</w:t>
            </w:r>
          </w:p>
        </w:tc>
        <w:tc>
          <w:tcPr>
            <w:tcW w:w="680" w:type="pct"/>
            <w:vMerge w:val="restart"/>
          </w:tcPr>
          <w:p w14:paraId="61991C3B" w14:textId="77777777" w:rsidR="00871570" w:rsidRDefault="009735FF">
            <w:pPr>
              <w:ind w:left="-84" w:right="-84"/>
            </w:pPr>
            <w:r>
              <w:rPr>
                <w:sz w:val="22"/>
              </w:rPr>
              <w:t>Топливо. жидкое топливо</w:t>
            </w:r>
          </w:p>
        </w:tc>
        <w:tc>
          <w:tcPr>
            <w:tcW w:w="530" w:type="pct"/>
            <w:vMerge w:val="restart"/>
          </w:tcPr>
          <w:p w14:paraId="49DCF22D" w14:textId="77777777" w:rsidR="00871570" w:rsidRDefault="009735FF">
            <w:pPr>
              <w:ind w:left="-84" w:right="-84"/>
            </w:pPr>
            <w:r>
              <w:rPr>
                <w:sz w:val="22"/>
              </w:rPr>
              <w:t>19.20/25.120</w:t>
            </w:r>
          </w:p>
        </w:tc>
        <w:tc>
          <w:tcPr>
            <w:tcW w:w="870" w:type="pct"/>
          </w:tcPr>
          <w:p w14:paraId="3C439405" w14:textId="77777777" w:rsidR="00871570" w:rsidRDefault="009735FF">
            <w:pPr>
              <w:ind w:left="-84" w:right="-84"/>
            </w:pPr>
            <w:r>
              <w:rPr>
                <w:sz w:val="22"/>
              </w:rPr>
              <w:t>Метод экспериментального определения температуры вспышки жидкостей в закрытом тигле</w:t>
            </w:r>
          </w:p>
        </w:tc>
        <w:tc>
          <w:tcPr>
            <w:tcW w:w="1070" w:type="pct"/>
          </w:tcPr>
          <w:p w14:paraId="07925E55" w14:textId="77777777" w:rsidR="00871570" w:rsidRDefault="009735FF">
            <w:pPr>
              <w:ind w:left="-84" w:right="-84"/>
            </w:pPr>
            <w:r>
              <w:rPr>
                <w:sz w:val="22"/>
              </w:rPr>
              <w:t>ГОСТ 12.1.044-2018 п. 29</w:t>
            </w:r>
          </w:p>
        </w:tc>
        <w:tc>
          <w:tcPr>
            <w:tcW w:w="730" w:type="pct"/>
            <w:vMerge w:val="restart"/>
          </w:tcPr>
          <w:p w14:paraId="1539A68B" w14:textId="77777777" w:rsidR="00871570" w:rsidRDefault="009735FF">
            <w:pPr>
              <w:ind w:left="-84" w:right="-84"/>
            </w:pPr>
            <w:r>
              <w:rPr>
                <w:sz w:val="22"/>
              </w:rPr>
              <w:t>ул. Игнатова, 71, 231300, г. Лида, Лидский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5FB6D6CB" w14:textId="77777777" w:rsidR="00871570" w:rsidRDefault="00871570">
            <w:pPr>
              <w:ind w:left="-84" w:right="-84"/>
            </w:pPr>
          </w:p>
        </w:tc>
      </w:tr>
      <w:tr w:rsidR="00871570" w14:paraId="2158505C" w14:textId="77777777">
        <w:tc>
          <w:tcPr>
            <w:tcW w:w="290" w:type="pct"/>
          </w:tcPr>
          <w:p w14:paraId="3728EF2D" w14:textId="77777777" w:rsidR="00871570" w:rsidRDefault="009735FF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/>
          </w:tcPr>
          <w:p w14:paraId="386C63B2" w14:textId="77777777" w:rsidR="00871570" w:rsidRDefault="00871570"/>
        </w:tc>
        <w:tc>
          <w:tcPr>
            <w:tcW w:w="530" w:type="pct"/>
            <w:vMerge/>
          </w:tcPr>
          <w:p w14:paraId="31396F0B" w14:textId="77777777" w:rsidR="00871570" w:rsidRDefault="00871570"/>
        </w:tc>
        <w:tc>
          <w:tcPr>
            <w:tcW w:w="870" w:type="pct"/>
          </w:tcPr>
          <w:p w14:paraId="0365C880" w14:textId="77777777" w:rsidR="00871570" w:rsidRDefault="009735FF">
            <w:pPr>
              <w:ind w:left="-84" w:right="-84"/>
            </w:pPr>
            <w:r>
              <w:rPr>
                <w:sz w:val="22"/>
              </w:rPr>
              <w:t>Метод экспериментального определения температуры вспышки жидкостей в открытом тигле</w:t>
            </w:r>
          </w:p>
        </w:tc>
        <w:tc>
          <w:tcPr>
            <w:tcW w:w="1070" w:type="pct"/>
          </w:tcPr>
          <w:p w14:paraId="72C97F42" w14:textId="77777777" w:rsidR="00871570" w:rsidRDefault="009735FF">
            <w:pPr>
              <w:ind w:left="-84" w:right="-84"/>
            </w:pPr>
            <w:r>
              <w:rPr>
                <w:sz w:val="22"/>
              </w:rPr>
              <w:t>ГОСТ 12.1.044-2018 п. 30</w:t>
            </w:r>
          </w:p>
        </w:tc>
        <w:tc>
          <w:tcPr>
            <w:tcW w:w="730" w:type="pct"/>
            <w:vMerge/>
          </w:tcPr>
          <w:p w14:paraId="3723FFFD" w14:textId="77777777" w:rsidR="00871570" w:rsidRDefault="00871570"/>
        </w:tc>
        <w:tc>
          <w:tcPr>
            <w:tcW w:w="815" w:type="pct"/>
            <w:vMerge/>
          </w:tcPr>
          <w:p w14:paraId="7B204DDF" w14:textId="77777777" w:rsidR="00871570" w:rsidRDefault="00871570"/>
        </w:tc>
      </w:tr>
      <w:tr w:rsidR="00871570" w14:paraId="5FE583CE" w14:textId="77777777">
        <w:tc>
          <w:tcPr>
            <w:tcW w:w="290" w:type="pct"/>
          </w:tcPr>
          <w:p w14:paraId="540FA613" w14:textId="77777777" w:rsidR="00871570" w:rsidRDefault="009735FF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/>
          </w:tcPr>
          <w:p w14:paraId="7762F9C5" w14:textId="77777777" w:rsidR="00871570" w:rsidRDefault="00871570"/>
        </w:tc>
        <w:tc>
          <w:tcPr>
            <w:tcW w:w="530" w:type="pct"/>
            <w:vMerge/>
          </w:tcPr>
          <w:p w14:paraId="2B14F6B9" w14:textId="77777777" w:rsidR="00871570" w:rsidRDefault="00871570"/>
        </w:tc>
        <w:tc>
          <w:tcPr>
            <w:tcW w:w="870" w:type="pct"/>
          </w:tcPr>
          <w:p w14:paraId="5E49F04C" w14:textId="77777777" w:rsidR="00871570" w:rsidRDefault="009735FF">
            <w:pPr>
              <w:ind w:left="-84" w:right="-84"/>
            </w:pPr>
            <w:r>
              <w:rPr>
                <w:sz w:val="22"/>
              </w:rPr>
              <w:t>Метод экспериментального определения температуры воспламенения жидкостей</w:t>
            </w:r>
          </w:p>
        </w:tc>
        <w:tc>
          <w:tcPr>
            <w:tcW w:w="1070" w:type="pct"/>
          </w:tcPr>
          <w:p w14:paraId="55946C53" w14:textId="77777777" w:rsidR="00871570" w:rsidRDefault="009735FF">
            <w:pPr>
              <w:ind w:left="-84" w:right="-84"/>
            </w:pPr>
            <w:r>
              <w:rPr>
                <w:sz w:val="22"/>
              </w:rPr>
              <w:t>ГОСТ 12.1.044-2018 п. 28</w:t>
            </w:r>
          </w:p>
        </w:tc>
        <w:tc>
          <w:tcPr>
            <w:tcW w:w="730" w:type="pct"/>
            <w:vMerge/>
          </w:tcPr>
          <w:p w14:paraId="3A0C8864" w14:textId="77777777" w:rsidR="00871570" w:rsidRDefault="00871570"/>
        </w:tc>
        <w:tc>
          <w:tcPr>
            <w:tcW w:w="815" w:type="pct"/>
            <w:vMerge/>
          </w:tcPr>
          <w:p w14:paraId="0DD92ECF" w14:textId="77777777" w:rsidR="00871570" w:rsidRDefault="00871570"/>
        </w:tc>
      </w:tr>
      <w:tr w:rsidR="00871570" w14:paraId="014751F6" w14:textId="77777777">
        <w:trPr>
          <w:trHeight w:val="230"/>
        </w:trPr>
        <w:tc>
          <w:tcPr>
            <w:tcW w:w="290" w:type="pct"/>
            <w:vMerge w:val="restart"/>
          </w:tcPr>
          <w:p w14:paraId="02FE500E" w14:textId="77777777" w:rsidR="00871570" w:rsidRDefault="009735FF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80" w:type="pct"/>
            <w:vMerge/>
          </w:tcPr>
          <w:p w14:paraId="7151D0DF" w14:textId="77777777" w:rsidR="00871570" w:rsidRDefault="00871570"/>
        </w:tc>
        <w:tc>
          <w:tcPr>
            <w:tcW w:w="530" w:type="pct"/>
            <w:vMerge/>
          </w:tcPr>
          <w:p w14:paraId="6AC6E629" w14:textId="77777777" w:rsidR="00871570" w:rsidRDefault="00871570"/>
        </w:tc>
        <w:tc>
          <w:tcPr>
            <w:tcW w:w="870" w:type="pct"/>
            <w:vMerge w:val="restart"/>
          </w:tcPr>
          <w:p w14:paraId="6B789A12" w14:textId="77777777" w:rsidR="00871570" w:rsidRDefault="009735FF">
            <w:pPr>
              <w:ind w:left="-84" w:right="-84"/>
            </w:pPr>
            <w:r>
              <w:rPr>
                <w:sz w:val="22"/>
              </w:rPr>
              <w:t>Метод экспериментального определения температуры самовоспламенения жидкостей</w:t>
            </w:r>
          </w:p>
        </w:tc>
        <w:tc>
          <w:tcPr>
            <w:tcW w:w="1070" w:type="pct"/>
            <w:vMerge w:val="restart"/>
          </w:tcPr>
          <w:p w14:paraId="0CBB8307" w14:textId="77777777" w:rsidR="00871570" w:rsidRDefault="009735FF">
            <w:pPr>
              <w:ind w:left="-84" w:right="-84"/>
            </w:pPr>
            <w:r>
              <w:rPr>
                <w:sz w:val="22"/>
              </w:rPr>
              <w:t>ГОСТ 12.1.044-2018 п. 31</w:t>
            </w:r>
          </w:p>
        </w:tc>
        <w:tc>
          <w:tcPr>
            <w:tcW w:w="730" w:type="pct"/>
            <w:vMerge/>
          </w:tcPr>
          <w:p w14:paraId="109E58F8" w14:textId="77777777" w:rsidR="00871570" w:rsidRDefault="00871570"/>
        </w:tc>
        <w:tc>
          <w:tcPr>
            <w:tcW w:w="815" w:type="pct"/>
            <w:vMerge/>
          </w:tcPr>
          <w:p w14:paraId="25C7E921" w14:textId="77777777" w:rsidR="00871570" w:rsidRDefault="00871570"/>
        </w:tc>
      </w:tr>
    </w:tbl>
    <w:p w14:paraId="281FFBF9" w14:textId="77777777" w:rsidR="00103679" w:rsidRPr="00DD1A87" w:rsidRDefault="00103679">
      <w:pPr>
        <w:rPr>
          <w:noProof/>
          <w:sz w:val="24"/>
          <w:szCs w:val="24"/>
        </w:rPr>
      </w:pPr>
    </w:p>
    <w:p w14:paraId="6E123C5F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38373" w14:textId="77777777" w:rsidR="009735FF" w:rsidRDefault="009735FF" w:rsidP="0011070C">
      <w:r>
        <w:separator/>
      </w:r>
    </w:p>
  </w:endnote>
  <w:endnote w:type="continuationSeparator" w:id="0">
    <w:p w14:paraId="464CF08E" w14:textId="77777777" w:rsidR="009735FF" w:rsidRDefault="009735F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15530BFF" w14:textId="77777777" w:rsidR="00C61035" w:rsidRDefault="00C61035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1EA1498C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A900A5F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19.06.2026.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2EAA3F9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C8F3B47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2C5B14B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92B1C7E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19.06.2026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35F10403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A33B2B0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D362684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18C344" w14:textId="77777777" w:rsidR="009735FF" w:rsidRDefault="009735FF" w:rsidP="0011070C">
      <w:r>
        <w:separator/>
      </w:r>
    </w:p>
  </w:footnote>
  <w:footnote w:type="continuationSeparator" w:id="0">
    <w:p w14:paraId="53BA73C7" w14:textId="77777777" w:rsidR="009735FF" w:rsidRDefault="009735F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AB4FE" w14:textId="77777777" w:rsidR="00C61035" w:rsidRDefault="00C61035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63509D77" w14:textId="77777777" w:rsidTr="00C61035">
      <w:trPr>
        <w:trHeight w:val="221"/>
      </w:trPr>
      <w:tc>
        <w:tcPr>
          <w:tcW w:w="12186" w:type="dxa"/>
          <w:vAlign w:val="center"/>
        </w:tcPr>
        <w:p w14:paraId="771A6882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4B2847A0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1.1701</w:t>
          </w:r>
        </w:p>
      </w:tc>
    </w:tr>
  </w:tbl>
  <w:p w14:paraId="26B5BDFE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C31CF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09CA7C06" w14:textId="77777777" w:rsidTr="00C61035">
      <w:trPr>
        <w:trHeight w:val="221"/>
      </w:trPr>
      <w:tc>
        <w:tcPr>
          <w:tcW w:w="12186" w:type="dxa"/>
          <w:vAlign w:val="center"/>
        </w:tcPr>
        <w:p w14:paraId="4A8FA1C6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"Лакокраска" г.  Лида,</w:t>
          </w:r>
        </w:p>
        <w:p w14:paraId="033DFF07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лаборатория климатических испытаний лакокрасочных покрытий</w:t>
          </w:r>
        </w:p>
      </w:tc>
      <w:tc>
        <w:tcPr>
          <w:tcW w:w="2353" w:type="dxa"/>
          <w:vAlign w:val="center"/>
        </w:tcPr>
        <w:p w14:paraId="7C6D57B4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1.1701</w:t>
          </w:r>
        </w:p>
      </w:tc>
    </w:tr>
  </w:tbl>
  <w:p w14:paraId="38049E50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1718F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1570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735FF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1035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E1A224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1101</Words>
  <Characters>6280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2026-06-22T06:11:00Z</dcterms:created>
  <dcterms:modified xsi:type="dcterms:W3CDTF">2026-06-22T06:11:00Z</dcterms:modified>
</cp:coreProperties>
</file>