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5D457CAD" w14:textId="77777777" w:rsidTr="001E18EF">
        <w:tc>
          <w:tcPr>
            <w:tcW w:w="6096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1E18EF">
        <w:tc>
          <w:tcPr>
            <w:tcW w:w="6096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1E18EF">
        <w:tc>
          <w:tcPr>
            <w:tcW w:w="6096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740353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5784B">
                  <w:rPr>
                    <w:rFonts w:cs="Times New Roman"/>
                    <w:bCs/>
                    <w:sz w:val="28"/>
                    <w:szCs w:val="28"/>
                  </w:rPr>
                  <w:t>4909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1E18EF">
        <w:tc>
          <w:tcPr>
            <w:tcW w:w="6096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4B18D31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7-03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784B" w:rsidRPr="00B5784B">
                  <w:rPr>
                    <w:rFonts w:cs="Times New Roman"/>
                    <w:bCs/>
                    <w:sz w:val="28"/>
                    <w:szCs w:val="28"/>
                  </w:rPr>
                  <w:t>10.03.2017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1E18EF">
        <w:tc>
          <w:tcPr>
            <w:tcW w:w="6096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4D18042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1E18EF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1E18EF">
        <w:tc>
          <w:tcPr>
            <w:tcW w:w="6096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1E18EF">
        <w:tc>
          <w:tcPr>
            <w:tcW w:w="6096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B8A8A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14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6D69AC51" w:rsidR="00D962EC" w:rsidRPr="00E83724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614EE" w:rsidRPr="000614EE">
            <w:rPr>
              <w:rStyle w:val="39"/>
              <w:bCs/>
              <w:lang w:val="ru-RU"/>
            </w:rPr>
            <w:t>02</w:t>
          </w:r>
          <w:r w:rsidRPr="000614EE">
            <w:rPr>
              <w:rStyle w:val="39"/>
              <w:bCs/>
              <w:lang w:val="ru-RU"/>
            </w:rPr>
            <w:t xml:space="preserve"> </w:t>
          </w:r>
          <w:r w:rsidR="000614EE">
            <w:rPr>
              <w:rStyle w:val="39"/>
              <w:bCs/>
              <w:lang w:val="ru-RU"/>
            </w:rPr>
            <w:t>июля</w:t>
          </w:r>
          <w:r w:rsidRPr="000614EE">
            <w:rPr>
              <w:rStyle w:val="39"/>
              <w:bCs/>
              <w:lang w:val="ru-RU"/>
            </w:rPr>
            <w:t xml:space="preserve"> 202</w:t>
          </w:r>
          <w:r w:rsidR="000614EE">
            <w:rPr>
              <w:rStyle w:val="39"/>
              <w:bCs/>
              <w:lang w:val="ru-RU"/>
            </w:rPr>
            <w:t>5</w:t>
          </w:r>
          <w:r w:rsidRPr="000614E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428227A1" w14:textId="77777777" w:rsid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Строительно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B5784B">
        <w:rPr>
          <w:bCs/>
          <w:sz w:val="28"/>
          <w:szCs w:val="28"/>
          <w:lang w:val="ru-RU" w:eastAsia="ru-RU"/>
        </w:rPr>
        <w:t xml:space="preserve"> </w:t>
      </w:r>
    </w:p>
    <w:p w14:paraId="0D8318F4" w14:textId="3C73D369" w:rsidR="00B5784B" w:rsidRP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"Могилевская специализированная передвижная механизированная колонна"</w:t>
      </w:r>
    </w:p>
    <w:p w14:paraId="0B1BA4C5" w14:textId="77777777" w:rsidR="00D962EC" w:rsidRPr="0032691D" w:rsidRDefault="00D962EC" w:rsidP="003E26A2">
      <w:pPr>
        <w:pStyle w:val="af6"/>
        <w:jc w:val="center"/>
        <w:rPr>
          <w:bCs/>
          <w:lang w:val="ru-RU" w:eastAsia="ru-RU"/>
        </w:rPr>
      </w:pPr>
    </w:p>
    <w:tbl>
      <w:tblPr>
        <w:tblpPr w:leftFromText="180" w:rightFromText="180" w:vertAnchor="text" w:tblpX="-3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852"/>
        <w:gridCol w:w="826"/>
        <w:gridCol w:w="2407"/>
        <w:gridCol w:w="2126"/>
        <w:gridCol w:w="1966"/>
      </w:tblGrid>
      <w:tr w:rsidR="00D962EC" w:rsidRPr="00B20F86" w14:paraId="77E37449" w14:textId="77777777" w:rsidTr="0032691D">
        <w:trPr>
          <w:trHeight w:val="266"/>
        </w:trPr>
        <w:tc>
          <w:tcPr>
            <w:tcW w:w="439" w:type="dxa"/>
            <w:shd w:val="clear" w:color="auto" w:fill="auto"/>
            <w:vAlign w:val="center"/>
          </w:tcPr>
          <w:p w14:paraId="6455E74D" w14:textId="770EC40A" w:rsidR="00D962EC" w:rsidRPr="002E178B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C83998A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5F7CF" w14:textId="77777777" w:rsidR="00D962EC" w:rsidRPr="00B20F86" w:rsidRDefault="00D962EC" w:rsidP="0048181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7D43BDB" w14:textId="0D208E4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93645" w14:textId="34FEF79C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073DC9F" w14:textId="346DEFE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2691D">
        <w:trPr>
          <w:trHeight w:val="266"/>
        </w:trPr>
        <w:tc>
          <w:tcPr>
            <w:tcW w:w="439" w:type="dxa"/>
            <w:shd w:val="clear" w:color="auto" w:fill="auto"/>
          </w:tcPr>
          <w:p w14:paraId="465D93D6" w14:textId="6F9FB906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0EFD6205" w14:textId="5D8A07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9A61529" w14:textId="1349D2C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3869A56" w14:textId="1228F60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BCA48" w14:textId="4872AE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3EBFB5B" w14:textId="7298782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81819">
        <w:trPr>
          <w:trHeight w:val="266"/>
        </w:trPr>
        <w:tc>
          <w:tcPr>
            <w:tcW w:w="9616" w:type="dxa"/>
            <w:gridSpan w:val="6"/>
            <w:shd w:val="clear" w:color="auto" w:fill="auto"/>
          </w:tcPr>
          <w:p w14:paraId="5FDFF680" w14:textId="6D517FDB" w:rsidR="00140EB2" w:rsidRPr="00371B3C" w:rsidRDefault="00140EB2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40EB2">
              <w:rPr>
                <w:b/>
                <w:bCs/>
                <w:sz w:val="22"/>
                <w:szCs w:val="22"/>
              </w:rPr>
              <w:t>ул. Первомайская, 97-б, 212001, г. Могил</w:t>
            </w:r>
            <w:r w:rsidR="000D3C56">
              <w:rPr>
                <w:b/>
                <w:bCs/>
                <w:sz w:val="22"/>
                <w:szCs w:val="22"/>
              </w:rPr>
              <w:t>е</w:t>
            </w:r>
            <w:r w:rsidRPr="00140EB2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B5784B" w:rsidRPr="00B20F86" w14:paraId="2B4688EE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0F8AA5B9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1.1</w:t>
            </w:r>
          </w:p>
          <w:p w14:paraId="4EEF62F2" w14:textId="0E5C8B65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10D7BEC9" w14:textId="77777777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Заземляющие  </w:t>
            </w:r>
          </w:p>
          <w:p w14:paraId="50B3B5F4" w14:textId="3FBEEBD4" w:rsidR="00B5784B" w:rsidRPr="00B20F86" w:rsidRDefault="00B5784B" w:rsidP="00481819">
            <w:pPr>
              <w:pStyle w:val="af6"/>
              <w:ind w:right="-125"/>
            </w:pPr>
            <w:r w:rsidRPr="000245ED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26" w:type="dxa"/>
            <w:shd w:val="clear" w:color="auto" w:fill="auto"/>
          </w:tcPr>
          <w:p w14:paraId="75814E95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9583BE4" w14:textId="7CB0924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A99A9B8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</w:t>
            </w:r>
          </w:p>
          <w:p w14:paraId="22710387" w14:textId="1079C57B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73B65ED7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D5B11D4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E44F58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  <w:p w14:paraId="68FE6308" w14:textId="366149DA" w:rsidR="0032691D" w:rsidRPr="00B20F86" w:rsidRDefault="0032691D" w:rsidP="0032691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88DF2" w14:textId="7459E309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614EE">
              <w:rPr>
                <w:spacing w:val="-8"/>
                <w:lang w:val="ru-RU"/>
              </w:rPr>
              <w:t>23</w:t>
            </w:r>
          </w:p>
          <w:p w14:paraId="2D1A2BAC" w14:textId="67DBC50A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Б.29.4</w:t>
            </w:r>
          </w:p>
          <w:p w14:paraId="600A2625" w14:textId="1EA980F1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22A1582" w14:textId="7522FBA1" w:rsidR="00B5784B" w:rsidRPr="00481819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4.4.28.6</w:t>
            </w:r>
          </w:p>
        </w:tc>
        <w:tc>
          <w:tcPr>
            <w:tcW w:w="1966" w:type="dxa"/>
            <w:shd w:val="clear" w:color="auto" w:fill="auto"/>
          </w:tcPr>
          <w:p w14:paraId="2387C969" w14:textId="19871124" w:rsidR="00B5784B" w:rsidRPr="000245ED" w:rsidRDefault="000614EE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</w:t>
            </w:r>
            <w:r w:rsid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0091-2023</w:t>
            </w:r>
          </w:p>
        </w:tc>
      </w:tr>
      <w:tr w:rsidR="00B5784B" w:rsidRPr="00B20F86" w14:paraId="5AB5A6F3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4BC2548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1.2</w:t>
            </w:r>
          </w:p>
          <w:p w14:paraId="5567F2D8" w14:textId="00EF02CB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0FDC3531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79190C1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DF161C9" w14:textId="50F1C8DD" w:rsidR="00B5784B" w:rsidRPr="00B5784B" w:rsidRDefault="00B5784B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BA7175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7349FA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45D46FB4" w14:textId="622B6E55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3269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5AD74B8A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контактного </w:t>
            </w:r>
          </w:p>
          <w:p w14:paraId="3CBCF682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0410C5A" w14:textId="01CE1A65" w:rsidR="0032691D" w:rsidRPr="000245ED" w:rsidRDefault="0032691D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BBE56" w14:textId="7C30BBC2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3BC196E0" w14:textId="079DB3EB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Б.29.2</w:t>
            </w:r>
          </w:p>
          <w:p w14:paraId="0CC5DA9B" w14:textId="74D4E3A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5A83923D" w14:textId="5A1C380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4.4.28.2</w:t>
            </w:r>
          </w:p>
        </w:tc>
        <w:tc>
          <w:tcPr>
            <w:tcW w:w="1966" w:type="dxa"/>
            <w:shd w:val="clear" w:color="auto" w:fill="auto"/>
          </w:tcPr>
          <w:p w14:paraId="048E1B30" w14:textId="2B0AF103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ГР 0091-2023</w:t>
            </w:r>
          </w:p>
        </w:tc>
      </w:tr>
      <w:tr w:rsidR="00B5784B" w:rsidRPr="00B20F86" w14:paraId="3180E963" w14:textId="77777777" w:rsidTr="0032691D">
        <w:trPr>
          <w:trHeight w:val="271"/>
        </w:trPr>
        <w:tc>
          <w:tcPr>
            <w:tcW w:w="439" w:type="dxa"/>
            <w:shd w:val="clear" w:color="auto" w:fill="auto"/>
          </w:tcPr>
          <w:p w14:paraId="24CCC5C3" w14:textId="6959099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</w:t>
            </w:r>
            <w:r w:rsidR="00B05E3C" w:rsidRPr="00481819">
              <w:rPr>
                <w:spacing w:val="-8"/>
                <w:lang w:val="ru-RU"/>
              </w:rPr>
              <w:t>3</w:t>
            </w:r>
          </w:p>
          <w:p w14:paraId="78F9A723" w14:textId="55046613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C8DE679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0C98C8A6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ACF7412" w14:textId="5C564A2A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15E3319E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ABD334F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184AD0D9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3A48E49" w14:textId="27663D4F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4A6CFBB2" w14:textId="77538A9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5200C516" w14:textId="57CBF8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</w:t>
            </w:r>
            <w:r w:rsidR="00A079F9">
              <w:rPr>
                <w:spacing w:val="-8"/>
                <w:lang w:val="ru-RU"/>
              </w:rPr>
              <w:t>.</w:t>
            </w:r>
            <w:r w:rsidRPr="000245ED">
              <w:rPr>
                <w:spacing w:val="-8"/>
                <w:lang w:val="ru-RU"/>
              </w:rPr>
              <w:t>27.3,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Б.29.8</w:t>
            </w:r>
          </w:p>
          <w:p w14:paraId="0295CCA4" w14:textId="4A4D26D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7FB992F" w14:textId="0015A262" w:rsidR="00326627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4.4.28.5</w:t>
            </w:r>
          </w:p>
          <w:p w14:paraId="30F7D2A5" w14:textId="3AC739A7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ГОСТ 30331.3-95</w:t>
            </w:r>
          </w:p>
          <w:p w14:paraId="6EF7A423" w14:textId="77777777" w:rsidR="0032691D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413.1.3.4,</w:t>
            </w:r>
            <w:r w:rsidR="00481819">
              <w:rPr>
                <w:spacing w:val="-8"/>
                <w:lang w:val="ru-RU"/>
              </w:rPr>
              <w:t xml:space="preserve"> </w:t>
            </w:r>
          </w:p>
          <w:p w14:paraId="74C5077E" w14:textId="77777777" w:rsidR="009D33CB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413.1.3.5</w:t>
            </w:r>
          </w:p>
          <w:p w14:paraId="1049964A" w14:textId="77777777" w:rsidR="0032691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  <w:p w14:paraId="6AF365C0" w14:textId="2D27E7E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69371C9" w14:textId="2CF1EDCF" w:rsidR="009D33C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0092-2023</w:t>
            </w:r>
          </w:p>
        </w:tc>
      </w:tr>
      <w:tr w:rsidR="00B5784B" w:rsidRPr="00B20F86" w14:paraId="2FE2388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513DEBA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lastRenderedPageBreak/>
              <w:t>2.1</w:t>
            </w:r>
          </w:p>
          <w:p w14:paraId="2CC33E3F" w14:textId="5ECBA20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shd w:val="clear" w:color="auto" w:fill="auto"/>
          </w:tcPr>
          <w:p w14:paraId="59E5A91E" w14:textId="77777777" w:rsidR="0032691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Аппараты, силовые </w:t>
            </w:r>
          </w:p>
          <w:p w14:paraId="46ACD2C8" w14:textId="05459805" w:rsidR="00A079F9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осветительные сети, вторичные цепи переменного </w:t>
            </w:r>
          </w:p>
          <w:p w14:paraId="365DF0EF" w14:textId="05346900" w:rsidR="001B4945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03BC3895" w14:textId="5E106776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до 1000 В, силовые кабельные линии напряжением </w:t>
            </w:r>
          </w:p>
          <w:p w14:paraId="04B546C6" w14:textId="77777777" w:rsidR="00B5784B" w:rsidRDefault="00B5784B" w:rsidP="001B4945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до 1000 В</w:t>
            </w:r>
          </w:p>
          <w:p w14:paraId="5937BC7E" w14:textId="1D338F62" w:rsidR="0032691D" w:rsidRPr="001B4945" w:rsidRDefault="0032691D" w:rsidP="001B4945">
            <w:pPr>
              <w:pStyle w:val="af6"/>
              <w:ind w:right="-125"/>
              <w:rPr>
                <w:spacing w:val="-8"/>
                <w:lang w:val="ru-RU"/>
              </w:rPr>
            </w:pPr>
          </w:p>
        </w:tc>
        <w:tc>
          <w:tcPr>
            <w:tcW w:w="826" w:type="dxa"/>
            <w:shd w:val="clear" w:color="auto" w:fill="auto"/>
          </w:tcPr>
          <w:p w14:paraId="7F3F4753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27.12/</w:t>
            </w:r>
          </w:p>
          <w:p w14:paraId="39A025C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4FD6090D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27.32/</w:t>
            </w:r>
          </w:p>
          <w:p w14:paraId="612615AE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27329A67" w14:textId="77777777" w:rsidR="004B60A5" w:rsidRPr="000245ED" w:rsidRDefault="004B60A5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4A472429" w14:textId="5B5A24DA" w:rsidR="00B5784B" w:rsidRPr="00B20F86" w:rsidRDefault="004B60A5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534066EC" w14:textId="77777777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6431270" w14:textId="68B94E90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58572C" w14:textId="457D89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681507CD" w14:textId="51528C25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Б.27.1,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Б.30.1</w:t>
            </w:r>
          </w:p>
          <w:p w14:paraId="09D934FE" w14:textId="6BE07FBF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627087C" w14:textId="0AC6377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4.4.26.1,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4.4.29.2</w:t>
            </w:r>
          </w:p>
        </w:tc>
        <w:tc>
          <w:tcPr>
            <w:tcW w:w="1966" w:type="dxa"/>
            <w:shd w:val="clear" w:color="auto" w:fill="auto"/>
          </w:tcPr>
          <w:p w14:paraId="527D66EB" w14:textId="26C3070B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0093-2023</w:t>
            </w:r>
          </w:p>
        </w:tc>
      </w:tr>
      <w:tr w:rsidR="00B03D71" w:rsidRPr="00B20F86" w14:paraId="078456D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39CE705F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3.1</w:t>
            </w:r>
          </w:p>
          <w:p w14:paraId="1F079BFB" w14:textId="4BD323EC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D3C8AB9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Устройства </w:t>
            </w:r>
          </w:p>
          <w:p w14:paraId="26A2B19A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защитного </w:t>
            </w:r>
          </w:p>
          <w:p w14:paraId="4F633908" w14:textId="77777777" w:rsidR="001B4945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отключения </w:t>
            </w:r>
          </w:p>
          <w:p w14:paraId="01F7A61B" w14:textId="4CF0DD36" w:rsidR="00B03D71" w:rsidRPr="00481819" w:rsidRDefault="00B03D71" w:rsidP="00481819">
            <w:pPr>
              <w:pStyle w:val="af6"/>
              <w:ind w:right="-125"/>
              <w:rPr>
                <w:lang w:val="ru-RU"/>
              </w:rPr>
            </w:pPr>
            <w:r w:rsidRPr="000245ED">
              <w:rPr>
                <w:spacing w:val="-8"/>
                <w:lang w:val="ru-RU"/>
              </w:rPr>
              <w:t>(УЗО-Д)</w:t>
            </w:r>
          </w:p>
        </w:tc>
        <w:tc>
          <w:tcPr>
            <w:tcW w:w="826" w:type="dxa"/>
            <w:shd w:val="clear" w:color="auto" w:fill="auto"/>
          </w:tcPr>
          <w:p w14:paraId="65F9BB81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4AC1CF3" w14:textId="389B3E86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651EF50" w14:textId="77777777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F6F7D1" w14:textId="77777777" w:rsidR="001B4945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29DF402B" w14:textId="2C8FCEA2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126" w:type="dxa"/>
            <w:shd w:val="clear" w:color="auto" w:fill="auto"/>
          </w:tcPr>
          <w:p w14:paraId="72151DAA" w14:textId="5089EDE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2F1FF27A" w14:textId="6DA74BF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2428CD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4.6</w:t>
            </w:r>
            <w:r w:rsidR="002428CD">
              <w:rPr>
                <w:spacing w:val="-8"/>
                <w:lang w:val="ru-RU"/>
              </w:rPr>
              <w:t>5</w:t>
            </w:r>
          </w:p>
          <w:p w14:paraId="77A60590" w14:textId="5C48EC13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37C9818" w14:textId="704D5322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г)</w:t>
            </w:r>
          </w:p>
          <w:p w14:paraId="39D53FC3" w14:textId="77777777" w:rsidR="00A079F9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ГОСТ 30339-95 </w:t>
            </w:r>
          </w:p>
          <w:p w14:paraId="074901AD" w14:textId="77777777" w:rsidR="000245ED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4.2.9</w:t>
            </w:r>
          </w:p>
          <w:p w14:paraId="74AD6A57" w14:textId="44FBF41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3BD578B4" w14:textId="17B8BB21" w:rsidR="00B03D71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B03D71" w:rsidRPr="00B20F86" w14:paraId="794E5C92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54D30C90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3.2</w:t>
            </w:r>
          </w:p>
          <w:p w14:paraId="5ED89AAB" w14:textId="7E15FB4F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36B26B36" w14:textId="481C9FCC" w:rsidR="00B03D71" w:rsidRPr="009D33CB" w:rsidRDefault="00B03D71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24AB867B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75C7CF54" w14:textId="6352F399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0D69CC1E" w14:textId="5138E859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397EBB18" w14:textId="24F9DF2D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  <w:r w:rsidRPr="000245ED">
              <w:rPr>
                <w:spacing w:val="-8"/>
                <w:lang w:val="ru-RU"/>
              </w:rPr>
              <w:t>,</w:t>
            </w:r>
          </w:p>
          <w:p w14:paraId="4DDC4CE1" w14:textId="2D08EA87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003F0F">
              <w:rPr>
                <w:spacing w:val="-8"/>
                <w:lang w:val="ru-RU"/>
              </w:rPr>
              <w:t xml:space="preserve"> 4.65</w:t>
            </w:r>
          </w:p>
          <w:p w14:paraId="177E2051" w14:textId="14F6D4A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135D0EE5" w14:textId="77777777" w:rsidR="00B03D71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д)</w:t>
            </w:r>
          </w:p>
          <w:p w14:paraId="2EC86574" w14:textId="5022D74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58E8E2B7" w14:textId="6451DC6B" w:rsidR="00B03D71" w:rsidRPr="000245ED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03F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9D33CB" w:rsidRPr="00B20F86" w14:paraId="6B44AA45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72957386" w14:textId="77777777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4.1</w:t>
            </w:r>
          </w:p>
          <w:p w14:paraId="2A33BCEA" w14:textId="3F95D83D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</w:t>
            </w:r>
          </w:p>
        </w:tc>
        <w:tc>
          <w:tcPr>
            <w:tcW w:w="1852" w:type="dxa"/>
            <w:shd w:val="clear" w:color="auto" w:fill="auto"/>
          </w:tcPr>
          <w:p w14:paraId="1DE31CED" w14:textId="6FE72A01" w:rsidR="009D33CB" w:rsidRPr="009D33CB" w:rsidRDefault="009D33CB" w:rsidP="00481819">
            <w:pPr>
              <w:pStyle w:val="af6"/>
              <w:ind w:right="-125"/>
              <w:rPr>
                <w:lang w:val="ru-RU" w:eastAsia="ru-RU"/>
              </w:rPr>
            </w:pPr>
            <w:r w:rsidRPr="000245ED">
              <w:rPr>
                <w:spacing w:val="-8"/>
                <w:lang w:val="ru-RU"/>
              </w:rPr>
              <w:t>Автоматические выключатели</w:t>
            </w:r>
          </w:p>
        </w:tc>
        <w:tc>
          <w:tcPr>
            <w:tcW w:w="826" w:type="dxa"/>
            <w:shd w:val="clear" w:color="auto" w:fill="auto"/>
          </w:tcPr>
          <w:p w14:paraId="7D923D49" w14:textId="77777777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2CD96141" w14:textId="11F19FF5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F6EE940" w14:textId="77777777" w:rsidR="0032691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минимальных </w:t>
            </w:r>
          </w:p>
          <w:p w14:paraId="2A74B416" w14:textId="6E5935B9" w:rsidR="009D33CB" w:rsidRPr="000245E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 независимых расцепителей автоматических выключателей</w:t>
            </w:r>
          </w:p>
        </w:tc>
        <w:tc>
          <w:tcPr>
            <w:tcW w:w="2126" w:type="dxa"/>
            <w:shd w:val="clear" w:color="auto" w:fill="auto"/>
          </w:tcPr>
          <w:p w14:paraId="1E2B29B4" w14:textId="62FEC2B5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</w:p>
          <w:p w14:paraId="78EB9DED" w14:textId="683063B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Б.27.4</w:t>
            </w:r>
          </w:p>
          <w:p w14:paraId="52BDA2FE" w14:textId="77777777" w:rsidR="00A079F9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  <w:r w:rsidRPr="000245ED">
              <w:rPr>
                <w:spacing w:val="-8"/>
                <w:lang w:val="ru-RU"/>
              </w:rPr>
              <w:t xml:space="preserve"> </w:t>
            </w:r>
          </w:p>
          <w:p w14:paraId="02168E81" w14:textId="7CEAB20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4.4.26.4 б)</w:t>
            </w:r>
          </w:p>
          <w:p w14:paraId="4DFCB205" w14:textId="77777777" w:rsidR="009D33CB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A2D6FAE" w14:textId="2C44AB5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C224F30" w14:textId="739B7BF9" w:rsidR="009D33CB" w:rsidRPr="00B20F86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  <w:r w:rsidR="009D33CB" w:rsidRPr="007B3F36">
              <w:rPr>
                <w:sz w:val="22"/>
                <w:szCs w:val="22"/>
              </w:rPr>
              <w:t xml:space="preserve"> </w:t>
            </w:r>
          </w:p>
        </w:tc>
      </w:tr>
    </w:tbl>
    <w:p w14:paraId="78B764C1" w14:textId="01EFB5F3" w:rsidR="009E74C3" w:rsidRPr="00A079F9" w:rsidRDefault="009E74C3" w:rsidP="00A079F9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AF5B06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14EE">
        <w:rPr>
          <w:color w:val="000000"/>
          <w:sz w:val="28"/>
          <w:szCs w:val="28"/>
        </w:rPr>
        <w:t>Т.А.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9BE4" w14:textId="77777777" w:rsidR="002D261C" w:rsidRDefault="002D261C" w:rsidP="0011070C">
      <w:r>
        <w:separator/>
      </w:r>
    </w:p>
  </w:endnote>
  <w:endnote w:type="continuationSeparator" w:id="0">
    <w:p w14:paraId="165193D0" w14:textId="77777777" w:rsidR="002D261C" w:rsidRDefault="002D26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4B53283" w:rsidR="002667A7" w:rsidRPr="00B453D4" w:rsidRDefault="000614E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4FBC03F" w:rsidR="005D5C7B" w:rsidRPr="00B81EE8" w:rsidRDefault="000614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3E6339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6FE6" w14:textId="77777777" w:rsidR="002D261C" w:rsidRDefault="002D261C" w:rsidP="0011070C">
      <w:r>
        <w:separator/>
      </w:r>
    </w:p>
  </w:footnote>
  <w:footnote w:type="continuationSeparator" w:id="0">
    <w:p w14:paraId="18E9841D" w14:textId="77777777" w:rsidR="002D261C" w:rsidRDefault="002D26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1B494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1819535628" name="Рисунок 1819535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6476FE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B5784B">
                <w:rPr>
                  <w:bCs/>
                  <w:sz w:val="24"/>
                  <w:szCs w:val="24"/>
                </w:rPr>
                <w:t>4909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9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848"/>
      <w:gridCol w:w="826"/>
      <w:gridCol w:w="2408"/>
      <w:gridCol w:w="2127"/>
      <w:gridCol w:w="1973"/>
    </w:tblGrid>
    <w:tr w:rsidR="000245ED" w:rsidRPr="000245ED" w14:paraId="49825352" w14:textId="77777777" w:rsidTr="00A079F9">
      <w:trPr>
        <w:trHeight w:val="180"/>
      </w:trPr>
      <w:tc>
        <w:tcPr>
          <w:tcW w:w="434" w:type="dxa"/>
          <w:shd w:val="clear" w:color="auto" w:fill="auto"/>
        </w:tcPr>
        <w:p w14:paraId="74AA3597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1</w:t>
          </w:r>
        </w:p>
      </w:tc>
      <w:tc>
        <w:tcPr>
          <w:tcW w:w="1848" w:type="dxa"/>
          <w:shd w:val="clear" w:color="auto" w:fill="auto"/>
        </w:tcPr>
        <w:p w14:paraId="40D6C92F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2</w:t>
          </w:r>
        </w:p>
      </w:tc>
      <w:tc>
        <w:tcPr>
          <w:tcW w:w="826" w:type="dxa"/>
          <w:shd w:val="clear" w:color="auto" w:fill="auto"/>
        </w:tcPr>
        <w:p w14:paraId="0AF0D623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3</w:t>
          </w:r>
        </w:p>
      </w:tc>
      <w:tc>
        <w:tcPr>
          <w:tcW w:w="2408" w:type="dxa"/>
          <w:shd w:val="clear" w:color="auto" w:fill="auto"/>
        </w:tcPr>
        <w:p w14:paraId="5453A9D2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28A6C478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5</w:t>
          </w:r>
        </w:p>
      </w:tc>
      <w:tc>
        <w:tcPr>
          <w:tcW w:w="1973" w:type="dxa"/>
          <w:shd w:val="clear" w:color="auto" w:fill="auto"/>
          <w:vAlign w:val="center"/>
        </w:tcPr>
        <w:p w14:paraId="20CBE7A4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6</w:t>
          </w:r>
        </w:p>
      </w:tc>
    </w:tr>
  </w:tbl>
  <w:p w14:paraId="6B92AAAA" w14:textId="77777777" w:rsidR="000245ED" w:rsidRPr="000245ED" w:rsidRDefault="000245E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333514666" name="Рисунок 33351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03F0F"/>
    <w:rsid w:val="00022A72"/>
    <w:rsid w:val="000245ED"/>
    <w:rsid w:val="000614EE"/>
    <w:rsid w:val="000643A6"/>
    <w:rsid w:val="00067FEC"/>
    <w:rsid w:val="00090EA2"/>
    <w:rsid w:val="000C29A6"/>
    <w:rsid w:val="000D3C5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EB2"/>
    <w:rsid w:val="00162213"/>
    <w:rsid w:val="00162D37"/>
    <w:rsid w:val="00194140"/>
    <w:rsid w:val="001956F7"/>
    <w:rsid w:val="001A4BEA"/>
    <w:rsid w:val="001A7AD9"/>
    <w:rsid w:val="001B4945"/>
    <w:rsid w:val="001E18EF"/>
    <w:rsid w:val="001F51B1"/>
    <w:rsid w:val="001F7797"/>
    <w:rsid w:val="0020355B"/>
    <w:rsid w:val="00204777"/>
    <w:rsid w:val="002428CD"/>
    <w:rsid w:val="002505FA"/>
    <w:rsid w:val="002667A7"/>
    <w:rsid w:val="00285F39"/>
    <w:rsid w:val="002877C8"/>
    <w:rsid w:val="002900DE"/>
    <w:rsid w:val="00294D9A"/>
    <w:rsid w:val="002C3708"/>
    <w:rsid w:val="002D261C"/>
    <w:rsid w:val="002E178B"/>
    <w:rsid w:val="003054C2"/>
    <w:rsid w:val="00305E11"/>
    <w:rsid w:val="0031023B"/>
    <w:rsid w:val="00326627"/>
    <w:rsid w:val="0032691D"/>
    <w:rsid w:val="003324CA"/>
    <w:rsid w:val="00350D5F"/>
    <w:rsid w:val="00364D58"/>
    <w:rsid w:val="003717D2"/>
    <w:rsid w:val="00371B3C"/>
    <w:rsid w:val="00374A27"/>
    <w:rsid w:val="003A10A8"/>
    <w:rsid w:val="003A7C1A"/>
    <w:rsid w:val="003C130A"/>
    <w:rsid w:val="003D7438"/>
    <w:rsid w:val="003E26A2"/>
    <w:rsid w:val="003E6339"/>
    <w:rsid w:val="003E6D8A"/>
    <w:rsid w:val="003E7CB3"/>
    <w:rsid w:val="003F50C5"/>
    <w:rsid w:val="003F5CB9"/>
    <w:rsid w:val="003F798F"/>
    <w:rsid w:val="00401D49"/>
    <w:rsid w:val="00437E07"/>
    <w:rsid w:val="00481819"/>
    <w:rsid w:val="004A5E4C"/>
    <w:rsid w:val="004B60A5"/>
    <w:rsid w:val="004C53CA"/>
    <w:rsid w:val="004E4DCC"/>
    <w:rsid w:val="004E5090"/>
    <w:rsid w:val="004E6BC8"/>
    <w:rsid w:val="004F5A1D"/>
    <w:rsid w:val="00507CCF"/>
    <w:rsid w:val="005140F5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5F6271"/>
    <w:rsid w:val="00645468"/>
    <w:rsid w:val="006663CC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576B0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80431"/>
    <w:rsid w:val="00983E51"/>
    <w:rsid w:val="009940B7"/>
    <w:rsid w:val="009A3A10"/>
    <w:rsid w:val="009A3E9D"/>
    <w:rsid w:val="009C2C2D"/>
    <w:rsid w:val="009D33CB"/>
    <w:rsid w:val="009D5A57"/>
    <w:rsid w:val="009E74C3"/>
    <w:rsid w:val="009F7389"/>
    <w:rsid w:val="00A0063E"/>
    <w:rsid w:val="00A079F9"/>
    <w:rsid w:val="00A16715"/>
    <w:rsid w:val="00A23CB4"/>
    <w:rsid w:val="00A47C62"/>
    <w:rsid w:val="00A755C7"/>
    <w:rsid w:val="00A82FD9"/>
    <w:rsid w:val="00AB1825"/>
    <w:rsid w:val="00AC2EBC"/>
    <w:rsid w:val="00AD4B7A"/>
    <w:rsid w:val="00AD52B2"/>
    <w:rsid w:val="00B03D71"/>
    <w:rsid w:val="00B05E3C"/>
    <w:rsid w:val="00B073DC"/>
    <w:rsid w:val="00B16BF0"/>
    <w:rsid w:val="00B20359"/>
    <w:rsid w:val="00B453D4"/>
    <w:rsid w:val="00B4667C"/>
    <w:rsid w:val="00B47A0F"/>
    <w:rsid w:val="00B53AEA"/>
    <w:rsid w:val="00B5784B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966D5"/>
    <w:rsid w:val="00DA5E7A"/>
    <w:rsid w:val="00DA6561"/>
    <w:rsid w:val="00DB1FAE"/>
    <w:rsid w:val="00DB7FF2"/>
    <w:rsid w:val="00DD4EA5"/>
    <w:rsid w:val="00DE6F93"/>
    <w:rsid w:val="00DF7DAB"/>
    <w:rsid w:val="00E0325A"/>
    <w:rsid w:val="00E13A20"/>
    <w:rsid w:val="00E5357F"/>
    <w:rsid w:val="00E750F5"/>
    <w:rsid w:val="00E83724"/>
    <w:rsid w:val="00E849F2"/>
    <w:rsid w:val="00E909C3"/>
    <w:rsid w:val="00E95EA8"/>
    <w:rsid w:val="00EA4923"/>
    <w:rsid w:val="00EB71F4"/>
    <w:rsid w:val="00EC615C"/>
    <w:rsid w:val="00EC76FB"/>
    <w:rsid w:val="00ED10E7"/>
    <w:rsid w:val="00ED6A28"/>
    <w:rsid w:val="00EF0247"/>
    <w:rsid w:val="00EF5137"/>
    <w:rsid w:val="00F33E7B"/>
    <w:rsid w:val="00F47F4D"/>
    <w:rsid w:val="00F60577"/>
    <w:rsid w:val="00F8255B"/>
    <w:rsid w:val="00F86DE9"/>
    <w:rsid w:val="00FA5808"/>
    <w:rsid w:val="00FC0729"/>
    <w:rsid w:val="00FC1A9B"/>
    <w:rsid w:val="00FC280E"/>
    <w:rsid w:val="00FC32A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245ED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4246A5"/>
    <w:rsid w:val="004321A0"/>
    <w:rsid w:val="007722C8"/>
    <w:rsid w:val="008E579B"/>
    <w:rsid w:val="00931D2F"/>
    <w:rsid w:val="00983E51"/>
    <w:rsid w:val="00A026F8"/>
    <w:rsid w:val="00AC744B"/>
    <w:rsid w:val="00B15A32"/>
    <w:rsid w:val="00EA4923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2025-06-26T08:13:00Z</cp:lastPrinted>
  <dcterms:created xsi:type="dcterms:W3CDTF">2025-07-08T06:42:00Z</dcterms:created>
  <dcterms:modified xsi:type="dcterms:W3CDTF">2025-07-08T06:42:00Z</dcterms:modified>
</cp:coreProperties>
</file>